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081" w14:textId="77777777" w:rsidR="00340F1C" w:rsidRDefault="00340F1C" w:rsidP="00F116A9"/>
    <w:p w14:paraId="48382D8A" w14:textId="77777777" w:rsidR="003F3BBC" w:rsidRPr="007C3CDA" w:rsidRDefault="003F3BBC" w:rsidP="003F3BBC">
      <w:pPr>
        <w:autoSpaceDN w:val="0"/>
        <w:ind w:right="593"/>
        <w:jc w:val="center"/>
        <w:rPr>
          <w:rFonts w:eastAsia="Arial Unicode MS" w:cs="Tahoma"/>
          <w:b/>
          <w:bCs/>
          <w:kern w:val="3"/>
          <w:sz w:val="39"/>
          <w:szCs w:val="39"/>
          <w:lang w:bidi="sk-SK"/>
        </w:rPr>
      </w:pPr>
    </w:p>
    <w:p w14:paraId="2E37D775" w14:textId="77777777" w:rsidR="00670358" w:rsidRPr="00670358" w:rsidRDefault="003F3BBC" w:rsidP="0067035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69502D" wp14:editId="7135B7FE">
            <wp:simplePos x="0" y="0"/>
            <wp:positionH relativeFrom="column">
              <wp:posOffset>-78740</wp:posOffset>
            </wp:positionH>
            <wp:positionV relativeFrom="paragraph">
              <wp:posOffset>-299085</wp:posOffset>
            </wp:positionV>
            <wp:extent cx="603250" cy="899795"/>
            <wp:effectExtent l="0" t="0" r="635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 w:cs="Tahoma"/>
          <w:b/>
          <w:bCs/>
          <w:kern w:val="3"/>
          <w:sz w:val="39"/>
          <w:szCs w:val="39"/>
          <w:lang w:bidi="sk-SK"/>
        </w:rPr>
        <w:t xml:space="preserve"> </w:t>
      </w:r>
      <w:r w:rsidRPr="007C3CDA">
        <w:rPr>
          <w:rFonts w:eastAsia="Arial Unicode MS" w:cs="Tahoma"/>
          <w:b/>
          <w:bCs/>
          <w:kern w:val="3"/>
          <w:sz w:val="39"/>
          <w:szCs w:val="39"/>
          <w:lang w:bidi="sk-SK"/>
        </w:rPr>
        <w:t xml:space="preserve"> </w:t>
      </w:r>
      <w:r w:rsidR="00670358">
        <w:rPr>
          <w:rFonts w:eastAsia="Arial Unicode MS" w:cs="Tahoma"/>
          <w:b/>
          <w:bCs/>
          <w:kern w:val="3"/>
          <w:sz w:val="39"/>
          <w:szCs w:val="39"/>
          <w:lang w:bidi="sk-SK"/>
        </w:rPr>
        <w:t xml:space="preserve">        </w:t>
      </w:r>
      <w:r w:rsidRPr="00670358">
        <w:rPr>
          <w:rFonts w:eastAsia="Arial Unicode MS" w:cs="Tahoma"/>
          <w:b/>
          <w:bCs/>
          <w:kern w:val="3"/>
          <w:sz w:val="28"/>
          <w:szCs w:val="28"/>
          <w:lang w:bidi="sk-SK"/>
        </w:rPr>
        <w:t xml:space="preserve">Mestská </w:t>
      </w:r>
      <w:r w:rsidR="00D87317">
        <w:rPr>
          <w:rFonts w:eastAsia="Arial Unicode MS" w:cs="Tahoma"/>
          <w:b/>
          <w:bCs/>
          <w:kern w:val="3"/>
          <w:sz w:val="28"/>
          <w:szCs w:val="28"/>
          <w:lang w:bidi="sk-SK"/>
        </w:rPr>
        <w:t>časť Bratislava-</w:t>
      </w:r>
      <w:r w:rsidRPr="00670358">
        <w:rPr>
          <w:rFonts w:eastAsia="Arial Unicode MS" w:cs="Tahoma"/>
          <w:b/>
          <w:bCs/>
          <w:kern w:val="3"/>
          <w:sz w:val="28"/>
          <w:szCs w:val="28"/>
          <w:lang w:bidi="sk-SK"/>
        </w:rPr>
        <w:t>Vrakuňa,</w:t>
      </w:r>
      <w:r w:rsidRPr="00670358">
        <w:rPr>
          <w:rFonts w:eastAsia="Arial Unicode MS"/>
          <w:b/>
          <w:bCs/>
          <w:kern w:val="0"/>
          <w:sz w:val="28"/>
          <w:szCs w:val="28"/>
          <w:lang w:bidi="sk-SK"/>
        </w:rPr>
        <w:t xml:space="preserve"> Šíravská 7,</w:t>
      </w:r>
      <w:r w:rsidR="00670358" w:rsidRPr="00670358">
        <w:rPr>
          <w:rFonts w:eastAsia="Arial Unicode MS"/>
          <w:b/>
          <w:bCs/>
          <w:kern w:val="0"/>
          <w:sz w:val="28"/>
          <w:szCs w:val="28"/>
          <w:lang w:bidi="sk-SK"/>
        </w:rPr>
        <w:t xml:space="preserve"> 821 07  Bratislava</w:t>
      </w:r>
    </w:p>
    <w:p w14:paraId="2F51728E" w14:textId="408EBF1D" w:rsidR="00670358" w:rsidRDefault="00AD1E47" w:rsidP="00AD1E47">
      <w:pPr>
        <w:autoSpaceDN w:val="0"/>
        <w:ind w:right="95"/>
        <w:rPr>
          <w:rFonts w:eastAsia="Arial Unicode MS" w:cs="Tahoma"/>
          <w:b/>
          <w:bCs/>
          <w:kern w:val="3"/>
          <w:sz w:val="39"/>
          <w:szCs w:val="39"/>
          <w:lang w:bidi="sk-SK"/>
        </w:rPr>
      </w:pPr>
      <w:r>
        <w:rPr>
          <w:rFonts w:eastAsia="Arial Unicode MS" w:cs="Tahoma"/>
          <w:b/>
          <w:bCs/>
          <w:kern w:val="3"/>
          <w:sz w:val="39"/>
          <w:szCs w:val="39"/>
          <w:lang w:bidi="sk-SK"/>
        </w:rPr>
        <w:t xml:space="preserve">            -----------------------------------------------------------</w:t>
      </w:r>
    </w:p>
    <w:p w14:paraId="61B62A06" w14:textId="77777777" w:rsidR="00AD1E47" w:rsidRDefault="00D87317" w:rsidP="00AD1E47">
      <w:pPr>
        <w:autoSpaceDN w:val="0"/>
        <w:ind w:right="593"/>
        <w:jc w:val="center"/>
        <w:rPr>
          <w:rFonts w:eastAsia="Arial Unicode MS" w:cs="Tahoma"/>
          <w:b/>
          <w:bCs/>
          <w:kern w:val="3"/>
          <w:sz w:val="39"/>
          <w:szCs w:val="39"/>
          <w:lang w:bidi="sk-SK"/>
        </w:rPr>
      </w:pPr>
      <w:r>
        <w:rPr>
          <w:rFonts w:eastAsia="Arial Unicode MS" w:cs="Tahoma"/>
          <w:b/>
          <w:bCs/>
          <w:kern w:val="3"/>
          <w:sz w:val="39"/>
          <w:szCs w:val="39"/>
          <w:lang w:bidi="sk-SK"/>
        </w:rPr>
        <w:t xml:space="preserve">     </w:t>
      </w:r>
    </w:p>
    <w:p w14:paraId="62A47D43" w14:textId="372A02B2" w:rsidR="00670358" w:rsidRPr="007C3CDA" w:rsidRDefault="00D87317" w:rsidP="00AD1E47">
      <w:pPr>
        <w:autoSpaceDN w:val="0"/>
        <w:ind w:right="593"/>
        <w:jc w:val="center"/>
        <w:rPr>
          <w:rFonts w:eastAsia="Arial Unicode MS" w:cs="Tahoma"/>
          <w:b/>
          <w:bCs/>
          <w:kern w:val="3"/>
          <w:sz w:val="39"/>
          <w:szCs w:val="39"/>
          <w:lang w:bidi="sk-SK"/>
        </w:rPr>
      </w:pPr>
      <w:r>
        <w:rPr>
          <w:rFonts w:eastAsia="Arial Unicode MS" w:cs="Tahoma"/>
          <w:b/>
          <w:bCs/>
          <w:kern w:val="3"/>
          <w:sz w:val="39"/>
          <w:szCs w:val="39"/>
          <w:lang w:bidi="sk-SK"/>
        </w:rPr>
        <w:t xml:space="preserve">   </w:t>
      </w:r>
    </w:p>
    <w:p w14:paraId="5B665EB6" w14:textId="043C5C33" w:rsidR="003F3BBC" w:rsidRDefault="003F3BBC" w:rsidP="003F3BBC">
      <w:pPr>
        <w:jc w:val="center"/>
      </w:pPr>
      <w:r w:rsidRPr="00670358">
        <w:rPr>
          <w:rFonts w:eastAsia="Arial Unicode MS"/>
          <w:b/>
          <w:bCs/>
          <w:kern w:val="0"/>
          <w:sz w:val="28"/>
          <w:szCs w:val="28"/>
          <w:lang w:bidi="sk-SK"/>
        </w:rPr>
        <w:t xml:space="preserve">  </w:t>
      </w:r>
    </w:p>
    <w:p w14:paraId="014C5120" w14:textId="3F468C29" w:rsidR="003F3BBC" w:rsidRDefault="003F3BBC" w:rsidP="003F3BBC">
      <w:pPr>
        <w:jc w:val="center"/>
      </w:pPr>
      <w:r w:rsidRPr="004D00DC">
        <w:t>Tlačivo záväznej ponuky</w:t>
      </w:r>
    </w:p>
    <w:p w14:paraId="107BC575" w14:textId="77777777" w:rsidR="00AD1E47" w:rsidRPr="004D00DC" w:rsidRDefault="00AD1E47" w:rsidP="003F3BBC">
      <w:pPr>
        <w:jc w:val="center"/>
      </w:pPr>
    </w:p>
    <w:p w14:paraId="67D0E667" w14:textId="77777777" w:rsidR="003F3BBC" w:rsidRPr="004D00DC" w:rsidRDefault="003F3BBC" w:rsidP="003F3BBC">
      <w:pPr>
        <w:jc w:val="center"/>
      </w:pPr>
    </w:p>
    <w:p w14:paraId="5423FCF2" w14:textId="77777777" w:rsidR="003F3BBC" w:rsidRPr="00AD1E47" w:rsidRDefault="003F3BBC" w:rsidP="003F3BBC">
      <w:pPr>
        <w:jc w:val="center"/>
        <w:rPr>
          <w:b/>
          <w:bCs/>
          <w:sz w:val="28"/>
          <w:szCs w:val="28"/>
        </w:rPr>
      </w:pPr>
      <w:r w:rsidRPr="00AD1E47">
        <w:rPr>
          <w:b/>
          <w:bCs/>
          <w:sz w:val="28"/>
          <w:szCs w:val="28"/>
        </w:rPr>
        <w:t>S Ú Ť A Ž N Ý    N Á V R H</w:t>
      </w:r>
    </w:p>
    <w:p w14:paraId="03ABBB11" w14:textId="77777777" w:rsidR="003F3BBC" w:rsidRPr="004D00DC" w:rsidRDefault="003F3BBC" w:rsidP="003F3BBC"/>
    <w:p w14:paraId="6E3424E9" w14:textId="35C7834E" w:rsidR="003F3BBC" w:rsidRDefault="003F3BBC" w:rsidP="003F3BBC">
      <w:pPr>
        <w:jc w:val="both"/>
      </w:pPr>
      <w:r w:rsidRPr="004D00DC">
        <w:rPr>
          <w:b/>
          <w:bCs/>
        </w:rPr>
        <w:t xml:space="preserve">     </w:t>
      </w:r>
      <w:r w:rsidRPr="004D00DC">
        <w:t xml:space="preserve">V rámci vyhlásenej </w:t>
      </w:r>
      <w:r>
        <w:t>súťaže formou priameho nájmu vyhlasovateľom m</w:t>
      </w:r>
      <w:r w:rsidRPr="004D00DC">
        <w:t>estskou časťou Bratislava-Vrakuňa na nájom</w:t>
      </w:r>
      <w:r w:rsidR="009B2A81">
        <w:t xml:space="preserve">  nebytových priestorov zo  dňa </w:t>
      </w:r>
      <w:r w:rsidR="00AC0B5B">
        <w:t>01</w:t>
      </w:r>
      <w:r w:rsidR="009B2A81">
        <w:t>.</w:t>
      </w:r>
      <w:r w:rsidR="00AC0B5B">
        <w:t>0</w:t>
      </w:r>
      <w:r w:rsidR="009B2A81">
        <w:t>3.20</w:t>
      </w:r>
      <w:r w:rsidR="00AC0B5B">
        <w:t>22</w:t>
      </w:r>
      <w:r w:rsidRPr="004D00DC">
        <w:t xml:space="preserve">  podávam  tento záväzný súťažný návrh na uzatvorenie nájomnej zmluvy s týmito podstatnými náležitosťami: </w:t>
      </w:r>
    </w:p>
    <w:p w14:paraId="6178DF27" w14:textId="77777777" w:rsidR="009B2A81" w:rsidRDefault="009B2A81" w:rsidP="003F3BBC">
      <w:pPr>
        <w:jc w:val="both"/>
      </w:pPr>
    </w:p>
    <w:p w14:paraId="0A663839" w14:textId="77777777" w:rsidR="003F3BBC" w:rsidRPr="004D00DC" w:rsidRDefault="003F3BBC" w:rsidP="003F3BBC">
      <w:pPr>
        <w:jc w:val="both"/>
        <w:rPr>
          <w:b/>
          <w:bCs/>
        </w:rPr>
      </w:pPr>
      <w:r w:rsidRPr="004D00DC">
        <w:t xml:space="preserve">                                                                         </w:t>
      </w:r>
      <w:r w:rsidRPr="004D00DC">
        <w:rPr>
          <w:b/>
          <w:bCs/>
        </w:rPr>
        <w:t xml:space="preserve">Čl. I </w:t>
      </w:r>
    </w:p>
    <w:p w14:paraId="674355DE" w14:textId="77777777" w:rsidR="00C30859" w:rsidRDefault="003F3BBC" w:rsidP="00C30859">
      <w:pPr>
        <w:jc w:val="both"/>
      </w:pPr>
      <w:r w:rsidRPr="004D00DC">
        <w:rPr>
          <w:b/>
          <w:bCs/>
        </w:rPr>
        <w:t xml:space="preserve">                                                                 Predmet súťaže</w:t>
      </w:r>
      <w:r w:rsidR="00C30859" w:rsidRPr="00C30859">
        <w:t xml:space="preserve"> </w:t>
      </w:r>
    </w:p>
    <w:p w14:paraId="747DB147" w14:textId="77777777" w:rsidR="00C30859" w:rsidRDefault="00C30859" w:rsidP="00C30859">
      <w:pPr>
        <w:jc w:val="both"/>
      </w:pPr>
    </w:p>
    <w:p w14:paraId="5F005543" w14:textId="1218A124" w:rsidR="00C30859" w:rsidRDefault="00C30859" w:rsidP="00C30859">
      <w:pPr>
        <w:jc w:val="both"/>
      </w:pPr>
      <w:r>
        <w:t>N</w:t>
      </w:r>
      <w:r w:rsidRPr="002E45B6">
        <w:t xml:space="preserve">ájom nebytových priestorov na Bodvianskej ul. 21A, súpisné číslo 13506  v Bratislave, o celkovej  podlahovej ploche </w:t>
      </w:r>
      <w:bookmarkStart w:id="0" w:name="_Hlk96962049"/>
      <w:r w:rsidRPr="002E45B6">
        <w:rPr>
          <w:b/>
        </w:rPr>
        <w:t>48,74  m²</w:t>
      </w:r>
      <w:r w:rsidRPr="002E45B6">
        <w:t xml:space="preserve">,  </w:t>
      </w:r>
      <w:bookmarkEnd w:id="0"/>
      <w:r w:rsidRPr="002E45B6">
        <w:t xml:space="preserve">evidované na LV č. 1, na pozemku  </w:t>
      </w:r>
      <w:proofErr w:type="spellStart"/>
      <w:r w:rsidRPr="002E45B6">
        <w:t>parc</w:t>
      </w:r>
      <w:proofErr w:type="spellEnd"/>
      <w:r w:rsidRPr="002E45B6">
        <w:t>. č. 1150/4, vo vlastníctve Hlavného mesta Slovenskej republiky Bratislavy, zverené do  správy mestskej časti Bratislava-Vrakuňa, s týmito súťažnými podmienkami:</w:t>
      </w:r>
    </w:p>
    <w:p w14:paraId="55EAA6DC" w14:textId="77777777" w:rsidR="00C30859" w:rsidRPr="002E45B6" w:rsidRDefault="00C30859" w:rsidP="00C30859">
      <w:pPr>
        <w:jc w:val="both"/>
      </w:pPr>
    </w:p>
    <w:p w14:paraId="2AD3D178" w14:textId="77777777" w:rsidR="00C30859" w:rsidRPr="002E45B6" w:rsidRDefault="00C30859" w:rsidP="00C30859">
      <w:pPr>
        <w:pStyle w:val="Odsekzoznamu"/>
        <w:numPr>
          <w:ilvl w:val="0"/>
          <w:numId w:val="9"/>
        </w:numPr>
        <w:jc w:val="both"/>
      </w:pPr>
      <w:r w:rsidRPr="002E45B6">
        <w:rPr>
          <w:b/>
          <w:bCs/>
        </w:rPr>
        <w:t>doba nájmu určitá na 10 rokov</w:t>
      </w:r>
    </w:p>
    <w:p w14:paraId="1B17B22D" w14:textId="77777777" w:rsidR="00C30859" w:rsidRPr="002E45B6" w:rsidRDefault="00C30859" w:rsidP="00C30859">
      <w:pPr>
        <w:pStyle w:val="Odsekzoznamu"/>
        <w:numPr>
          <w:ilvl w:val="0"/>
          <w:numId w:val="9"/>
        </w:numPr>
        <w:jc w:val="both"/>
      </w:pPr>
      <w:bookmarkStart w:id="1" w:name="_Hlk96962206"/>
      <w:r w:rsidRPr="002E45B6">
        <w:rPr>
          <w:b/>
          <w:bCs/>
        </w:rPr>
        <w:t xml:space="preserve">obchodné, administratívne účely    </w:t>
      </w:r>
    </w:p>
    <w:p w14:paraId="771B2A0F" w14:textId="77777777" w:rsidR="00C30859" w:rsidRPr="002E45B6" w:rsidRDefault="00C30859" w:rsidP="00C30859">
      <w:pPr>
        <w:pStyle w:val="Odsekzoznamu"/>
        <w:ind w:left="1440"/>
        <w:jc w:val="both"/>
      </w:pPr>
      <w:r w:rsidRPr="002E45B6">
        <w:rPr>
          <w:b/>
          <w:bCs/>
        </w:rPr>
        <w:t xml:space="preserve"> 34,33 m</w:t>
      </w:r>
      <w:r w:rsidRPr="002E45B6">
        <w:rPr>
          <w:b/>
          <w:bCs/>
          <w:vertAlign w:val="superscript"/>
        </w:rPr>
        <w:t>2</w:t>
      </w:r>
      <w:r w:rsidRPr="002E45B6">
        <w:rPr>
          <w:b/>
          <w:bCs/>
        </w:rPr>
        <w:t xml:space="preserve"> </w:t>
      </w:r>
      <w:r w:rsidRPr="002E45B6">
        <w:t xml:space="preserve">minimálna cenu nájmu </w:t>
      </w:r>
      <w:r w:rsidRPr="002E45B6">
        <w:rPr>
          <w:b/>
          <w:bCs/>
        </w:rPr>
        <w:t>45,00  Eur/m</w:t>
      </w:r>
      <w:r w:rsidRPr="002E45B6">
        <w:rPr>
          <w:b/>
          <w:bCs/>
          <w:vertAlign w:val="superscript"/>
        </w:rPr>
        <w:t>2</w:t>
      </w:r>
      <w:r w:rsidRPr="002E45B6">
        <w:rPr>
          <w:b/>
          <w:bCs/>
        </w:rPr>
        <w:t>/rok</w:t>
      </w:r>
    </w:p>
    <w:p w14:paraId="682966C0" w14:textId="77777777" w:rsidR="00C30859" w:rsidRPr="002E45B6" w:rsidRDefault="00C30859" w:rsidP="00C30859">
      <w:pPr>
        <w:pStyle w:val="Odsekzoznamu"/>
        <w:ind w:left="1440"/>
        <w:jc w:val="both"/>
      </w:pPr>
      <w:bookmarkStart w:id="2" w:name="_Hlk93663181"/>
      <w:r w:rsidRPr="002E45B6">
        <w:rPr>
          <w:b/>
          <w:bCs/>
        </w:rPr>
        <w:t xml:space="preserve">pomocné priestory </w:t>
      </w:r>
      <w:bookmarkStart w:id="3" w:name="_Hlk93663361"/>
      <w:r w:rsidRPr="002E45B6">
        <w:rPr>
          <w:b/>
          <w:bCs/>
        </w:rPr>
        <w:t>14,41 m</w:t>
      </w:r>
      <w:r w:rsidRPr="002E45B6">
        <w:rPr>
          <w:b/>
          <w:bCs/>
          <w:vertAlign w:val="superscript"/>
        </w:rPr>
        <w:t>2</w:t>
      </w:r>
      <w:r w:rsidRPr="002E45B6">
        <w:rPr>
          <w:b/>
          <w:bCs/>
        </w:rPr>
        <w:t xml:space="preserve">  </w:t>
      </w:r>
      <w:r w:rsidRPr="002E45B6">
        <w:t>minimálna cena nájmu</w:t>
      </w:r>
      <w:r w:rsidRPr="002E45B6">
        <w:rPr>
          <w:b/>
          <w:bCs/>
        </w:rPr>
        <w:t xml:space="preserve"> 15,00  Eur/m</w:t>
      </w:r>
      <w:r w:rsidRPr="002E45B6">
        <w:rPr>
          <w:b/>
          <w:bCs/>
          <w:vertAlign w:val="superscript"/>
        </w:rPr>
        <w:t>2</w:t>
      </w:r>
      <w:r w:rsidRPr="002E45B6">
        <w:rPr>
          <w:b/>
          <w:bCs/>
        </w:rPr>
        <w:t>/rok</w:t>
      </w:r>
    </w:p>
    <w:bookmarkEnd w:id="1"/>
    <w:bookmarkEnd w:id="3"/>
    <w:p w14:paraId="1757C3C5" w14:textId="77777777" w:rsidR="00C30859" w:rsidRPr="002E45B6" w:rsidRDefault="00C30859" w:rsidP="00C30859">
      <w:pPr>
        <w:pStyle w:val="Odsekzoznamu"/>
        <w:ind w:left="1440"/>
        <w:jc w:val="both"/>
      </w:pPr>
      <w:r w:rsidRPr="002E45B6">
        <w:t xml:space="preserve">(tvoriace súčasť obchodných, administratívnych - </w:t>
      </w:r>
      <w:bookmarkEnd w:id="2"/>
      <w:r w:rsidRPr="002E45B6">
        <w:t xml:space="preserve">WC, príručný sklad, vstupná chodba),  </w:t>
      </w:r>
      <w:bookmarkStart w:id="4" w:name="_Hlk95220911"/>
    </w:p>
    <w:p w14:paraId="1CFE2540" w14:textId="77777777" w:rsidR="00C30859" w:rsidRPr="002E45B6" w:rsidRDefault="00C30859" w:rsidP="00C30859">
      <w:pPr>
        <w:pStyle w:val="Odsekzoznamu"/>
        <w:ind w:left="1440"/>
        <w:jc w:val="both"/>
      </w:pPr>
      <w:r w:rsidRPr="002E45B6">
        <w:t>plus úhrada platieb za poskytovanie služieb spojených s užívaním nebytových priestorov (dodávka tepla, studenej vody a elektriky), </w:t>
      </w:r>
    </w:p>
    <w:bookmarkEnd w:id="4"/>
    <w:p w14:paraId="1AD25521" w14:textId="77777777" w:rsidR="00C30859" w:rsidRDefault="00C30859" w:rsidP="00C30859">
      <w:pPr>
        <w:pStyle w:val="Odsekzoznamu"/>
        <w:ind w:left="0"/>
        <w:jc w:val="both"/>
      </w:pPr>
    </w:p>
    <w:p w14:paraId="5CE7C311" w14:textId="28C4A3F2" w:rsidR="00C30859" w:rsidRPr="002E45B6" w:rsidRDefault="00C30859" w:rsidP="00C30859">
      <w:pPr>
        <w:pStyle w:val="Odsekzoznamu"/>
        <w:ind w:left="0"/>
        <w:jc w:val="both"/>
      </w:pPr>
      <w:r w:rsidRPr="002E45B6">
        <w:t>alebo</w:t>
      </w:r>
    </w:p>
    <w:p w14:paraId="42335392" w14:textId="77777777" w:rsidR="00C30859" w:rsidRPr="002E45B6" w:rsidRDefault="00C30859" w:rsidP="00C30859">
      <w:pPr>
        <w:pStyle w:val="Odsekzoznamu"/>
        <w:numPr>
          <w:ilvl w:val="0"/>
          <w:numId w:val="9"/>
        </w:numPr>
        <w:jc w:val="both"/>
      </w:pPr>
      <w:r w:rsidRPr="002E45B6">
        <w:rPr>
          <w:b/>
          <w:bCs/>
        </w:rPr>
        <w:t>skladové  účely 34,33 m</w:t>
      </w:r>
      <w:r w:rsidRPr="002E45B6">
        <w:rPr>
          <w:b/>
          <w:bCs/>
          <w:vertAlign w:val="superscript"/>
        </w:rPr>
        <w:t>2</w:t>
      </w:r>
      <w:r w:rsidRPr="002E45B6">
        <w:rPr>
          <w:b/>
          <w:bCs/>
        </w:rPr>
        <w:t xml:space="preserve"> </w:t>
      </w:r>
      <w:r w:rsidRPr="002E45B6">
        <w:t xml:space="preserve">minimálna cena nájmu </w:t>
      </w:r>
      <w:r w:rsidRPr="002E45B6">
        <w:rPr>
          <w:b/>
          <w:bCs/>
        </w:rPr>
        <w:t>30,00  Eur/m</w:t>
      </w:r>
      <w:r w:rsidRPr="002E45B6">
        <w:rPr>
          <w:b/>
          <w:bCs/>
          <w:vertAlign w:val="superscript"/>
        </w:rPr>
        <w:t>2</w:t>
      </w:r>
      <w:r w:rsidRPr="002E45B6">
        <w:rPr>
          <w:b/>
          <w:bCs/>
        </w:rPr>
        <w:t>/rok</w:t>
      </w:r>
    </w:p>
    <w:p w14:paraId="4619CD33" w14:textId="77777777" w:rsidR="00C30859" w:rsidRPr="002E45B6" w:rsidRDefault="00C30859" w:rsidP="00C30859">
      <w:pPr>
        <w:pStyle w:val="Odsekzoznamu"/>
        <w:ind w:left="1440"/>
        <w:jc w:val="both"/>
      </w:pPr>
      <w:r w:rsidRPr="002E45B6">
        <w:rPr>
          <w:b/>
          <w:bCs/>
        </w:rPr>
        <w:t>pomocné priestory   14,41 m</w:t>
      </w:r>
      <w:r w:rsidRPr="002E45B6">
        <w:rPr>
          <w:b/>
          <w:bCs/>
          <w:vertAlign w:val="superscript"/>
        </w:rPr>
        <w:t>2</w:t>
      </w:r>
      <w:r w:rsidRPr="002E45B6">
        <w:rPr>
          <w:b/>
          <w:bCs/>
        </w:rPr>
        <w:t xml:space="preserve"> </w:t>
      </w:r>
      <w:r w:rsidRPr="002E45B6">
        <w:t>minimálna cena nájmu</w:t>
      </w:r>
      <w:r w:rsidRPr="002E45B6">
        <w:rPr>
          <w:b/>
          <w:bCs/>
        </w:rPr>
        <w:t xml:space="preserve"> 15,00  Eur/m</w:t>
      </w:r>
      <w:r w:rsidRPr="002E45B6">
        <w:rPr>
          <w:b/>
          <w:bCs/>
          <w:vertAlign w:val="superscript"/>
        </w:rPr>
        <w:t>2</w:t>
      </w:r>
      <w:r w:rsidRPr="002E45B6">
        <w:rPr>
          <w:b/>
          <w:bCs/>
        </w:rPr>
        <w:t>/rok</w:t>
      </w:r>
    </w:p>
    <w:p w14:paraId="66E1EA1A" w14:textId="77777777" w:rsidR="00C30859" w:rsidRPr="002E45B6" w:rsidRDefault="00C30859" w:rsidP="00C30859">
      <w:pPr>
        <w:pStyle w:val="Odsekzoznamu"/>
        <w:ind w:left="1440"/>
        <w:jc w:val="both"/>
      </w:pPr>
      <w:r w:rsidRPr="002E45B6">
        <w:t>(tvoriace súčasť  skladových priestorov - WC, príručný sklad, vstupná chodba),</w:t>
      </w:r>
    </w:p>
    <w:p w14:paraId="03DED9B7" w14:textId="77777777" w:rsidR="00C30859" w:rsidRPr="002E45B6" w:rsidRDefault="00C30859" w:rsidP="00C30859">
      <w:pPr>
        <w:pStyle w:val="Odsekzoznamu"/>
        <w:ind w:left="1440"/>
        <w:jc w:val="both"/>
      </w:pPr>
      <w:r w:rsidRPr="002E45B6">
        <w:t>plus úhrada platieb za poskytovanie služieb spojených s užívaním nebytových priestorov (dodávka tepla, studenej vody a elektriky), </w:t>
      </w:r>
    </w:p>
    <w:p w14:paraId="1752F509" w14:textId="77777777" w:rsidR="00C30859" w:rsidRPr="002E45B6" w:rsidRDefault="00C30859" w:rsidP="00C30859">
      <w:pPr>
        <w:pStyle w:val="Odsekzoznamu"/>
        <w:numPr>
          <w:ilvl w:val="0"/>
          <w:numId w:val="9"/>
        </w:numPr>
        <w:ind w:left="1418" w:hanging="284"/>
        <w:jc w:val="both"/>
      </w:pPr>
      <w:r w:rsidRPr="002E45B6">
        <w:t xml:space="preserve">s podmienkou úpravy priečelia fasády pri vchode, vstupnej chodby a hlavných priestorov  pre potreby prevádzky a vykonanie rekonštrukcie pomocných priestorov na vlastné náklady, </w:t>
      </w:r>
    </w:p>
    <w:p w14:paraId="648F0C8B" w14:textId="331B419B" w:rsidR="00C30859" w:rsidRPr="00EB0424" w:rsidRDefault="00C30859" w:rsidP="00C30859">
      <w:pPr>
        <w:pStyle w:val="Odsekzoznamu"/>
        <w:numPr>
          <w:ilvl w:val="0"/>
          <w:numId w:val="9"/>
        </w:numPr>
        <w:ind w:left="142" w:hanging="142"/>
        <w:jc w:val="both"/>
      </w:pPr>
      <w:r w:rsidRPr="00EB0424">
        <w:t>prenajímateľ bude oprávnený vypovedať zmluvu až po uplynutí doby, ktorá bude garantovaná v závislosti od výšky vložených investícií do technického zhodnotenia predmetu nájmu uzatvorením dodatku k nájomnej zmluve, s tým, že mestská časť si vyhradzuje právo vybrať prednostne účastníka súťaže, ktorý predloží súťažný návrh</w:t>
      </w:r>
      <w:r>
        <w:t xml:space="preserve"> </w:t>
      </w:r>
      <w:r w:rsidRPr="00EB0424">
        <w:t>na obchodné alebo administratívne účely</w:t>
      </w:r>
      <w:r w:rsidR="005660E1">
        <w:t>.</w:t>
      </w:r>
      <w:r w:rsidRPr="00EB0424">
        <w:t xml:space="preserve"> </w:t>
      </w:r>
    </w:p>
    <w:p w14:paraId="0E878F84" w14:textId="5EE12C20" w:rsidR="003F3BBC" w:rsidRDefault="003F3BBC" w:rsidP="003F3BBC">
      <w:pPr>
        <w:jc w:val="both"/>
        <w:rPr>
          <w:b/>
          <w:bCs/>
        </w:rPr>
      </w:pPr>
    </w:p>
    <w:p w14:paraId="01998643" w14:textId="26103C63" w:rsidR="003F3BBC" w:rsidRDefault="003F3BBC" w:rsidP="003F3BBC">
      <w:pPr>
        <w:jc w:val="both"/>
        <w:rPr>
          <w:b/>
          <w:bCs/>
        </w:rPr>
      </w:pPr>
    </w:p>
    <w:p w14:paraId="57E95C1C" w14:textId="7752D4B2" w:rsidR="00C30859" w:rsidRDefault="00C30859" w:rsidP="003F3BBC">
      <w:pPr>
        <w:jc w:val="both"/>
        <w:rPr>
          <w:b/>
          <w:bCs/>
        </w:rPr>
      </w:pPr>
    </w:p>
    <w:p w14:paraId="3FB69D89" w14:textId="5BC667C3" w:rsidR="00AD1E47" w:rsidRDefault="00AD1E47" w:rsidP="003F3BBC">
      <w:pPr>
        <w:jc w:val="both"/>
        <w:rPr>
          <w:b/>
          <w:bCs/>
        </w:rPr>
      </w:pPr>
    </w:p>
    <w:p w14:paraId="65877942" w14:textId="1943B584" w:rsidR="00AD1E47" w:rsidRDefault="00AD1E47" w:rsidP="003F3BBC">
      <w:pPr>
        <w:jc w:val="both"/>
        <w:rPr>
          <w:b/>
          <w:bCs/>
        </w:rPr>
      </w:pPr>
    </w:p>
    <w:p w14:paraId="559748F1" w14:textId="27D6240A" w:rsidR="00AD1E47" w:rsidRDefault="00AD1E47" w:rsidP="003F3BBC">
      <w:pPr>
        <w:jc w:val="both"/>
        <w:rPr>
          <w:b/>
          <w:bCs/>
        </w:rPr>
      </w:pPr>
    </w:p>
    <w:p w14:paraId="5D3148FB" w14:textId="46C9AB9C" w:rsidR="00AD1E47" w:rsidRDefault="00AD1E47" w:rsidP="003F3BBC">
      <w:pPr>
        <w:jc w:val="both"/>
        <w:rPr>
          <w:b/>
          <w:bCs/>
        </w:rPr>
      </w:pPr>
    </w:p>
    <w:p w14:paraId="41C96520" w14:textId="66395437" w:rsidR="00AD1E47" w:rsidRDefault="00AD1E47" w:rsidP="003F3BBC">
      <w:pPr>
        <w:jc w:val="both"/>
        <w:rPr>
          <w:b/>
          <w:bCs/>
        </w:rPr>
      </w:pPr>
    </w:p>
    <w:p w14:paraId="4060A8C8" w14:textId="77777777" w:rsidR="00AD1E47" w:rsidRPr="004D00DC" w:rsidRDefault="00AD1E47" w:rsidP="003F3BBC">
      <w:pPr>
        <w:jc w:val="both"/>
        <w:rPr>
          <w:b/>
          <w:bCs/>
        </w:rPr>
      </w:pPr>
    </w:p>
    <w:p w14:paraId="72DF6936" w14:textId="77777777" w:rsidR="003F3BBC" w:rsidRPr="00AD1E47" w:rsidRDefault="003F3BBC" w:rsidP="003F3BBC">
      <w:pPr>
        <w:jc w:val="center"/>
        <w:rPr>
          <w:b/>
          <w:bCs/>
          <w:sz w:val="28"/>
          <w:szCs w:val="28"/>
        </w:rPr>
      </w:pPr>
      <w:r w:rsidRPr="00AD1E47">
        <w:rPr>
          <w:b/>
          <w:bCs/>
          <w:sz w:val="28"/>
          <w:szCs w:val="28"/>
        </w:rPr>
        <w:t>Čl. II</w:t>
      </w:r>
    </w:p>
    <w:p w14:paraId="7FD43ED7" w14:textId="77777777" w:rsidR="003F3BBC" w:rsidRPr="00AD1E47" w:rsidRDefault="003F3BBC" w:rsidP="003F3BBC">
      <w:pPr>
        <w:jc w:val="center"/>
        <w:rPr>
          <w:sz w:val="28"/>
          <w:szCs w:val="28"/>
        </w:rPr>
      </w:pPr>
      <w:r w:rsidRPr="00AD1E47">
        <w:rPr>
          <w:b/>
          <w:bCs/>
          <w:sz w:val="28"/>
          <w:szCs w:val="28"/>
        </w:rPr>
        <w:t>Identifikačné údaje vyhlasovateľa</w:t>
      </w:r>
    </w:p>
    <w:p w14:paraId="0C7BB29F" w14:textId="77777777" w:rsidR="003F3BBC" w:rsidRDefault="003F3BBC" w:rsidP="003F3BBC">
      <w:pPr>
        <w:jc w:val="both"/>
        <w:rPr>
          <w:b/>
          <w:bCs/>
        </w:rPr>
      </w:pPr>
    </w:p>
    <w:p w14:paraId="15A541D0" w14:textId="77777777" w:rsidR="00AD1E47" w:rsidRDefault="00AD1E47" w:rsidP="003F3BBC">
      <w:pPr>
        <w:jc w:val="both"/>
        <w:rPr>
          <w:b/>
          <w:bCs/>
          <w:u w:val="single"/>
        </w:rPr>
      </w:pPr>
    </w:p>
    <w:p w14:paraId="008042A0" w14:textId="1573C6FB" w:rsidR="003F3BBC" w:rsidRPr="007C3CDA" w:rsidRDefault="003F3BBC" w:rsidP="003F3BBC">
      <w:pPr>
        <w:jc w:val="both"/>
        <w:rPr>
          <w:b/>
          <w:bCs/>
          <w:u w:val="single"/>
        </w:rPr>
      </w:pPr>
      <w:r w:rsidRPr="007C3CDA">
        <w:rPr>
          <w:b/>
          <w:bCs/>
          <w:u w:val="single"/>
        </w:rPr>
        <w:t xml:space="preserve">Uchádzač  </w:t>
      </w:r>
      <w:r w:rsidRPr="007C3CDA">
        <w:rPr>
          <w:b/>
          <w:u w:val="single"/>
        </w:rPr>
        <w:t xml:space="preserve">(vybrať a doplniť vyhovujúci): </w:t>
      </w:r>
    </w:p>
    <w:p w14:paraId="7BEC5C44" w14:textId="77777777" w:rsidR="00AD1E47" w:rsidRDefault="00AD1E47" w:rsidP="003F3BBC">
      <w:pPr>
        <w:rPr>
          <w:b/>
          <w:bCs/>
        </w:rPr>
      </w:pPr>
    </w:p>
    <w:p w14:paraId="54FFB93C" w14:textId="77777777" w:rsidR="00AD1E47" w:rsidRDefault="00AD1E47" w:rsidP="003F3BBC">
      <w:pPr>
        <w:rPr>
          <w:b/>
          <w:bCs/>
        </w:rPr>
      </w:pPr>
    </w:p>
    <w:p w14:paraId="5388A4D4" w14:textId="359CA200" w:rsidR="003F3BBC" w:rsidRPr="004D00DC" w:rsidRDefault="003F3BBC" w:rsidP="003F3BBC">
      <w:pPr>
        <w:rPr>
          <w:b/>
          <w:bCs/>
        </w:rPr>
      </w:pPr>
      <w:r>
        <w:rPr>
          <w:b/>
          <w:bCs/>
        </w:rPr>
        <w:t>I.</w:t>
      </w:r>
    </w:p>
    <w:p w14:paraId="3C283567" w14:textId="77777777" w:rsidR="003F3BBC" w:rsidRPr="004D00DC" w:rsidRDefault="003F3BBC" w:rsidP="003F3BBC">
      <w:r>
        <w:t xml:space="preserve">Obchodné </w:t>
      </w:r>
      <w:r w:rsidRPr="004D00DC">
        <w:t>meno: ….......................................................................................</w:t>
      </w:r>
      <w:r w:rsidR="00670358">
        <w:t xml:space="preserve">... </w:t>
      </w:r>
    </w:p>
    <w:p w14:paraId="6D95944C" w14:textId="77777777" w:rsidR="003F3BBC" w:rsidRPr="004D00DC" w:rsidRDefault="003F3BBC" w:rsidP="003F3BBC">
      <w:pPr>
        <w:spacing w:line="240" w:lineRule="atLeast"/>
        <w:jc w:val="both"/>
      </w:pPr>
      <w:r w:rsidRPr="004D00DC">
        <w:t>zastúpené:           ….......................................................................................</w:t>
      </w:r>
      <w:r w:rsidR="00670358">
        <w:t>....</w:t>
      </w:r>
    </w:p>
    <w:p w14:paraId="1E670652" w14:textId="77777777" w:rsidR="003F3BBC" w:rsidRPr="004D00DC" w:rsidRDefault="003F3BBC" w:rsidP="003F3BBC">
      <w:pPr>
        <w:spacing w:line="240" w:lineRule="atLeast"/>
        <w:jc w:val="both"/>
      </w:pPr>
      <w:r>
        <w:t xml:space="preserve">adresa </w:t>
      </w:r>
      <w:r w:rsidRPr="004D00DC">
        <w:t>sídla:        ….......................................................................................</w:t>
      </w:r>
      <w:r w:rsidR="00670358">
        <w:t>....</w:t>
      </w:r>
    </w:p>
    <w:p w14:paraId="716A420A" w14:textId="77777777" w:rsidR="003F3BBC" w:rsidRPr="004D00DC" w:rsidRDefault="003F3BBC" w:rsidP="003F3BBC">
      <w:pPr>
        <w:spacing w:line="240" w:lineRule="atLeast"/>
        <w:jc w:val="both"/>
      </w:pPr>
      <w:r w:rsidRPr="004D00DC">
        <w:t>zapísané v Obchodnom registri Okresného súdu …..........</w:t>
      </w:r>
      <w:r w:rsidR="00670358">
        <w:t>...............................</w:t>
      </w:r>
    </w:p>
    <w:p w14:paraId="14747A10" w14:textId="77777777" w:rsidR="003F3BBC" w:rsidRPr="004D00DC" w:rsidRDefault="003F3BBC" w:rsidP="003F3BBC">
      <w:pPr>
        <w:spacing w:line="240" w:lineRule="atLeast"/>
        <w:jc w:val="both"/>
      </w:pPr>
      <w:r w:rsidRPr="004D00DC">
        <w:t>oddiel: …..........., vložka č. …............................</w:t>
      </w:r>
    </w:p>
    <w:p w14:paraId="537B782D" w14:textId="77777777" w:rsidR="003F3BBC" w:rsidRPr="004D00DC" w:rsidRDefault="003F3BBC" w:rsidP="003F3BBC">
      <w:pPr>
        <w:spacing w:line="240" w:lineRule="atLeast"/>
        <w:jc w:val="both"/>
      </w:pPr>
      <w:r w:rsidRPr="004D00DC">
        <w:t>IČO: …...............</w:t>
      </w:r>
    </w:p>
    <w:p w14:paraId="42BE3150" w14:textId="77777777" w:rsidR="003F3BBC" w:rsidRPr="004D00DC" w:rsidRDefault="003F3BBC" w:rsidP="003F3BBC">
      <w:pPr>
        <w:spacing w:line="240" w:lineRule="atLeast"/>
        <w:jc w:val="both"/>
      </w:pPr>
      <w:r>
        <w:t xml:space="preserve">Bankové </w:t>
      </w:r>
      <w:r w:rsidRPr="004D00DC">
        <w:t>spojenie: ….…......</w:t>
      </w:r>
      <w:r>
        <w:t xml:space="preserve">..............................  </w:t>
      </w:r>
      <w:r w:rsidRPr="004D00DC">
        <w:t>číslo účtu:   ..…..............................................</w:t>
      </w:r>
    </w:p>
    <w:p w14:paraId="1576912C" w14:textId="77777777" w:rsidR="003F3BBC" w:rsidRPr="004D00DC" w:rsidRDefault="003F3BBC" w:rsidP="003F3BBC">
      <w:pPr>
        <w:spacing w:line="240" w:lineRule="atLeast"/>
        <w:jc w:val="both"/>
      </w:pPr>
      <w:r w:rsidRPr="004D00DC">
        <w:t>číslo telefónu:        …......................</w:t>
      </w:r>
      <w:r>
        <w:t>...................</w:t>
      </w:r>
      <w:r w:rsidRPr="004D00DC">
        <w:t xml:space="preserve"> </w:t>
      </w:r>
      <w:r>
        <w:t xml:space="preserve"> </w:t>
      </w:r>
      <w:r w:rsidRPr="004D00DC">
        <w:t>e-mail:        ….................</w:t>
      </w:r>
      <w:r>
        <w:t>...............................</w:t>
      </w:r>
    </w:p>
    <w:p w14:paraId="00AC06ED" w14:textId="77777777" w:rsidR="003F3BBC" w:rsidRPr="004D00DC" w:rsidRDefault="003F3BBC" w:rsidP="003F3BBC">
      <w:pPr>
        <w:spacing w:line="240" w:lineRule="atLeast"/>
        <w:jc w:val="both"/>
        <w:rPr>
          <w:b/>
          <w:bCs/>
        </w:rPr>
      </w:pPr>
      <w:r w:rsidRPr="004D00DC">
        <w:rPr>
          <w:b/>
          <w:bCs/>
        </w:rPr>
        <w:t>(platí pre právnickú osobu)</w:t>
      </w:r>
    </w:p>
    <w:p w14:paraId="62925F94" w14:textId="77777777" w:rsidR="003F3BBC" w:rsidRDefault="003F3BBC" w:rsidP="003F3BBC">
      <w:pPr>
        <w:rPr>
          <w:b/>
          <w:bCs/>
        </w:rPr>
      </w:pPr>
    </w:p>
    <w:p w14:paraId="2469946C" w14:textId="24770D56" w:rsidR="009B2A81" w:rsidRDefault="009B2A81" w:rsidP="003F3BBC">
      <w:pPr>
        <w:rPr>
          <w:b/>
          <w:bCs/>
        </w:rPr>
      </w:pPr>
    </w:p>
    <w:p w14:paraId="064757F7" w14:textId="7A064949" w:rsidR="00AD1E47" w:rsidRDefault="00AD1E47" w:rsidP="003F3BBC">
      <w:pPr>
        <w:rPr>
          <w:b/>
          <w:bCs/>
        </w:rPr>
      </w:pPr>
    </w:p>
    <w:p w14:paraId="5E367C50" w14:textId="77777777" w:rsidR="00AD1E47" w:rsidRDefault="00AD1E47" w:rsidP="003F3BBC">
      <w:pPr>
        <w:rPr>
          <w:b/>
          <w:bCs/>
        </w:rPr>
      </w:pPr>
    </w:p>
    <w:p w14:paraId="016FC882" w14:textId="77777777" w:rsidR="009B2A81" w:rsidRDefault="009B2A81" w:rsidP="003F3BBC">
      <w:pPr>
        <w:rPr>
          <w:b/>
          <w:bCs/>
        </w:rPr>
      </w:pPr>
    </w:p>
    <w:p w14:paraId="386BCB77" w14:textId="77777777" w:rsidR="003F3BBC" w:rsidRPr="004D00DC" w:rsidRDefault="003F3BBC" w:rsidP="003F3BBC">
      <w:pPr>
        <w:rPr>
          <w:b/>
          <w:bCs/>
        </w:rPr>
      </w:pPr>
      <w:r>
        <w:rPr>
          <w:b/>
          <w:bCs/>
        </w:rPr>
        <w:t>II.</w:t>
      </w:r>
    </w:p>
    <w:p w14:paraId="1A695C77" w14:textId="77777777" w:rsidR="003F3BBC" w:rsidRPr="004D00DC" w:rsidRDefault="003F3BBC" w:rsidP="003F3BBC">
      <w:pPr>
        <w:spacing w:line="240" w:lineRule="atLeast"/>
        <w:jc w:val="both"/>
      </w:pPr>
      <w:r w:rsidRPr="004D00DC">
        <w:t>Meno a priezvisko, rodné priezvisko: ….......................................................</w:t>
      </w:r>
      <w:r>
        <w:t>..............................</w:t>
      </w:r>
    </w:p>
    <w:p w14:paraId="570D0411" w14:textId="77777777" w:rsidR="003F3BBC" w:rsidRPr="004D00DC" w:rsidRDefault="003F3BBC" w:rsidP="003F3BBC">
      <w:pPr>
        <w:spacing w:line="240" w:lineRule="atLeast"/>
        <w:jc w:val="both"/>
      </w:pPr>
      <w:r w:rsidRPr="004D00DC">
        <w:t>dátum narodenia:           …...........................................</w:t>
      </w:r>
    </w:p>
    <w:p w14:paraId="2961DAEA" w14:textId="77777777" w:rsidR="003F3BBC" w:rsidRPr="004D00DC" w:rsidRDefault="003F3BBC" w:rsidP="003F3BBC">
      <w:pPr>
        <w:spacing w:line="240" w:lineRule="atLeast"/>
        <w:jc w:val="both"/>
      </w:pPr>
      <w:r w:rsidRPr="004D00DC">
        <w:t>rodné číslo:                    …...........................................</w:t>
      </w:r>
    </w:p>
    <w:p w14:paraId="2A181B93" w14:textId="77777777" w:rsidR="003F3BBC" w:rsidRPr="004D00DC" w:rsidRDefault="003F3BBC" w:rsidP="003F3BBC">
      <w:pPr>
        <w:spacing w:line="240" w:lineRule="atLeast"/>
        <w:jc w:val="both"/>
      </w:pPr>
      <w:r w:rsidRPr="004D00DC">
        <w:t>adresa trvalého pobytu: ….............................................................................</w:t>
      </w:r>
      <w:r>
        <w:t>..............................</w:t>
      </w:r>
    </w:p>
    <w:p w14:paraId="79E6A4B3" w14:textId="77777777" w:rsidR="003F3BBC" w:rsidRPr="004D00DC" w:rsidRDefault="003F3BBC" w:rsidP="003F3BBC">
      <w:pPr>
        <w:spacing w:line="240" w:lineRule="atLeast"/>
        <w:jc w:val="both"/>
      </w:pPr>
      <w:r w:rsidRPr="004D00DC">
        <w:t>číslo živnostenského oprávnenia: ….....................................................</w:t>
      </w:r>
    </w:p>
    <w:p w14:paraId="2049601D" w14:textId="77777777" w:rsidR="003F3BBC" w:rsidRPr="004D00DC" w:rsidRDefault="003F3BBC" w:rsidP="003F3BBC">
      <w:pPr>
        <w:spacing w:line="240" w:lineRule="atLeast"/>
        <w:jc w:val="both"/>
      </w:pPr>
      <w:r w:rsidRPr="004D00DC">
        <w:t>číslo telefónu:  …...........</w:t>
      </w:r>
      <w:r>
        <w:t>...............................</w:t>
      </w:r>
    </w:p>
    <w:p w14:paraId="39F90064" w14:textId="77777777" w:rsidR="003F3BBC" w:rsidRPr="004D00DC" w:rsidRDefault="003F3BBC" w:rsidP="003F3BBC">
      <w:pPr>
        <w:spacing w:line="240" w:lineRule="atLeast"/>
        <w:jc w:val="both"/>
      </w:pPr>
      <w:r w:rsidRPr="004D00DC">
        <w:t>bankové spojenie: ….....................................  číslo účtu:  ............................</w:t>
      </w:r>
      <w:r>
        <w:t>..............................</w:t>
      </w:r>
    </w:p>
    <w:p w14:paraId="2090DD96" w14:textId="77777777" w:rsidR="003F3BBC" w:rsidRPr="004D00DC" w:rsidRDefault="003F3BBC" w:rsidP="003F3BBC">
      <w:pPr>
        <w:spacing w:line="240" w:lineRule="atLeast"/>
        <w:jc w:val="both"/>
      </w:pPr>
      <w:r w:rsidRPr="004D00DC">
        <w:t>E-mail: ….......................</w:t>
      </w:r>
      <w:r>
        <w:t>...............................</w:t>
      </w:r>
    </w:p>
    <w:p w14:paraId="7091947D" w14:textId="77777777" w:rsidR="003F3BBC" w:rsidRPr="004D00DC" w:rsidRDefault="003F3BBC" w:rsidP="003F3BBC">
      <w:pPr>
        <w:spacing w:line="240" w:lineRule="atLeast"/>
        <w:jc w:val="both"/>
        <w:rPr>
          <w:b/>
          <w:bCs/>
        </w:rPr>
      </w:pPr>
      <w:r w:rsidRPr="004D00DC">
        <w:rPr>
          <w:b/>
          <w:bCs/>
        </w:rPr>
        <w:t>(platí pre fyzickú osobu – podnikateľa)</w:t>
      </w:r>
    </w:p>
    <w:p w14:paraId="1BFA66D0" w14:textId="77777777" w:rsidR="003F3BBC" w:rsidRDefault="003F3BBC" w:rsidP="003F3BBC">
      <w:pPr>
        <w:ind w:right="283"/>
        <w:jc w:val="both"/>
      </w:pPr>
    </w:p>
    <w:p w14:paraId="70470683" w14:textId="6B4C0092" w:rsidR="00D87317" w:rsidRDefault="00D87317" w:rsidP="003F3BBC">
      <w:pPr>
        <w:ind w:right="283"/>
        <w:jc w:val="both"/>
      </w:pPr>
    </w:p>
    <w:p w14:paraId="5DBED660" w14:textId="7D330C18" w:rsidR="00AD1E47" w:rsidRDefault="00AD1E47" w:rsidP="003F3BBC">
      <w:pPr>
        <w:ind w:right="283"/>
        <w:jc w:val="both"/>
      </w:pPr>
    </w:p>
    <w:p w14:paraId="2A63F226" w14:textId="574D7857" w:rsidR="00AD1E47" w:rsidRDefault="00AD1E47" w:rsidP="003F3BBC">
      <w:pPr>
        <w:ind w:right="283"/>
        <w:jc w:val="both"/>
      </w:pPr>
    </w:p>
    <w:p w14:paraId="520E87F5" w14:textId="77777777" w:rsidR="00AD1E47" w:rsidRDefault="00AD1E47" w:rsidP="003F3BBC">
      <w:pPr>
        <w:ind w:right="283"/>
        <w:jc w:val="both"/>
      </w:pPr>
    </w:p>
    <w:p w14:paraId="6FD1BE55" w14:textId="77777777" w:rsidR="009B2A81" w:rsidRDefault="009B2A81" w:rsidP="003F3BBC">
      <w:pPr>
        <w:ind w:right="283"/>
        <w:jc w:val="both"/>
      </w:pPr>
    </w:p>
    <w:p w14:paraId="5C7FAEB3" w14:textId="77777777" w:rsidR="009B2A81" w:rsidRPr="004D00DC" w:rsidRDefault="009B2A81" w:rsidP="003F3BBC">
      <w:pPr>
        <w:ind w:right="283"/>
        <w:jc w:val="both"/>
      </w:pPr>
    </w:p>
    <w:p w14:paraId="295DF18E" w14:textId="77777777" w:rsidR="003F3BBC" w:rsidRPr="004D00DC" w:rsidRDefault="003F3BBC" w:rsidP="003F3BBC">
      <w:pPr>
        <w:rPr>
          <w:b/>
          <w:bCs/>
        </w:rPr>
      </w:pPr>
      <w:r>
        <w:rPr>
          <w:b/>
          <w:bCs/>
        </w:rPr>
        <w:t>III.</w:t>
      </w:r>
    </w:p>
    <w:p w14:paraId="1B113E31" w14:textId="7FD6B99D" w:rsidR="003F3BBC" w:rsidRDefault="003F3BBC" w:rsidP="00C30859">
      <w:pPr>
        <w:tabs>
          <w:tab w:val="left" w:pos="720"/>
        </w:tabs>
        <w:spacing w:line="240" w:lineRule="atLeast"/>
        <w:ind w:hanging="284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C30859">
        <w:rPr>
          <w:b/>
          <w:color w:val="000000"/>
        </w:rPr>
        <w:t>..............................................................................................</w:t>
      </w:r>
    </w:p>
    <w:p w14:paraId="6B9BBDF5" w14:textId="423D8DF1" w:rsidR="00C30859" w:rsidRDefault="00C30859" w:rsidP="00C30859">
      <w:pPr>
        <w:tabs>
          <w:tab w:val="left" w:pos="720"/>
        </w:tabs>
        <w:spacing w:line="240" w:lineRule="atLeast"/>
        <w:ind w:hanging="284"/>
        <w:rPr>
          <w:b/>
          <w:color w:val="000000"/>
        </w:rPr>
      </w:pPr>
      <w:r>
        <w:rPr>
          <w:b/>
          <w:color w:val="000000"/>
        </w:rPr>
        <w:t xml:space="preserve">     ..............................................................................................</w:t>
      </w:r>
    </w:p>
    <w:p w14:paraId="4E7B3A21" w14:textId="4E993B71" w:rsidR="00C30859" w:rsidRPr="004D00DC" w:rsidRDefault="00C30859" w:rsidP="00C30859">
      <w:pPr>
        <w:tabs>
          <w:tab w:val="left" w:pos="720"/>
        </w:tabs>
        <w:spacing w:line="240" w:lineRule="atLeast"/>
        <w:ind w:hanging="284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</w:t>
      </w:r>
    </w:p>
    <w:p w14:paraId="1B4334C1" w14:textId="49388B91" w:rsidR="00C30859" w:rsidRDefault="003F3BBC" w:rsidP="003F3BBC">
      <w:pPr>
        <w:spacing w:line="240" w:lineRule="atLeast"/>
        <w:ind w:hanging="284"/>
        <w:rPr>
          <w:color w:val="000000"/>
        </w:rPr>
      </w:pPr>
      <w:r>
        <w:rPr>
          <w:color w:val="000000"/>
        </w:rPr>
        <w:t xml:space="preserve">     </w:t>
      </w:r>
      <w:r w:rsidR="00C30859">
        <w:rPr>
          <w:color w:val="000000"/>
        </w:rPr>
        <w:t>..............................................................................................</w:t>
      </w:r>
    </w:p>
    <w:p w14:paraId="7F8BAE32" w14:textId="2463DD2A" w:rsidR="003F3BBC" w:rsidRPr="004D00DC" w:rsidRDefault="00C30859" w:rsidP="003F3BBC">
      <w:pPr>
        <w:spacing w:line="240" w:lineRule="atLeast"/>
        <w:ind w:hanging="284"/>
        <w:rPr>
          <w:color w:val="000000"/>
        </w:rPr>
      </w:pPr>
      <w:r>
        <w:rPr>
          <w:color w:val="000000"/>
        </w:rPr>
        <w:t xml:space="preserve">     IČO</w:t>
      </w:r>
      <w:r w:rsidR="003F3BBC" w:rsidRPr="004D00DC">
        <w:rPr>
          <w:color w:val="000000"/>
        </w:rPr>
        <w:t xml:space="preserve">: </w:t>
      </w:r>
      <w:r w:rsidR="003F3BBC">
        <w:rPr>
          <w:color w:val="000000"/>
        </w:rPr>
        <w:t xml:space="preserve">        ...................................</w:t>
      </w:r>
    </w:p>
    <w:p w14:paraId="2CA6B08C" w14:textId="77777777" w:rsidR="003F3BBC" w:rsidRPr="004D00DC" w:rsidRDefault="003F3BBC" w:rsidP="003F3BBC">
      <w:pPr>
        <w:spacing w:line="240" w:lineRule="atLeast"/>
        <w:ind w:hanging="284"/>
        <w:rPr>
          <w:color w:val="000000"/>
        </w:rPr>
      </w:pPr>
      <w:r w:rsidRPr="004D00DC">
        <w:rPr>
          <w:color w:val="000000"/>
        </w:rPr>
        <w:t xml:space="preserve">     bank. spojenie      </w:t>
      </w:r>
      <w:r>
        <w:rPr>
          <w:color w:val="000000"/>
        </w:rPr>
        <w:t xml:space="preserve"> </w:t>
      </w:r>
      <w:r w:rsidRPr="004D00DC">
        <w:rPr>
          <w:color w:val="000000"/>
        </w:rPr>
        <w:t>…............................ č. účtu ...........................</w:t>
      </w:r>
      <w:r>
        <w:rPr>
          <w:color w:val="000000"/>
        </w:rPr>
        <w:t>.........................................</w:t>
      </w:r>
    </w:p>
    <w:p w14:paraId="11CFB26B" w14:textId="77777777" w:rsidR="003F3BBC" w:rsidRPr="004D00DC" w:rsidRDefault="003F3BBC" w:rsidP="003F3BBC">
      <w:pPr>
        <w:spacing w:line="240" w:lineRule="atLeast"/>
        <w:ind w:hanging="284"/>
        <w:rPr>
          <w:color w:val="000000"/>
        </w:rPr>
      </w:pPr>
      <w:r w:rsidRPr="004D00DC">
        <w:rPr>
          <w:color w:val="000000"/>
        </w:rPr>
        <w:t xml:space="preserve">     tel.:</w:t>
      </w:r>
      <w:r w:rsidR="00D87317">
        <w:rPr>
          <w:color w:val="000000"/>
        </w:rPr>
        <w:t xml:space="preserve"> </w:t>
      </w:r>
      <w:r w:rsidRPr="004D00DC">
        <w:rPr>
          <w:color w:val="000000"/>
        </w:rPr>
        <w:t xml:space="preserve"> ...........................</w:t>
      </w:r>
      <w:r>
        <w:rPr>
          <w:color w:val="000000"/>
        </w:rPr>
        <w:t xml:space="preserve">........................... </w:t>
      </w:r>
      <w:r w:rsidRPr="004D00DC">
        <w:rPr>
          <w:color w:val="000000"/>
        </w:rPr>
        <w:t>e-mail:  ...........................................</w:t>
      </w:r>
      <w:r>
        <w:rPr>
          <w:color w:val="000000"/>
        </w:rPr>
        <w:t>........................</w:t>
      </w:r>
    </w:p>
    <w:p w14:paraId="67FC7841" w14:textId="15FC7DD8" w:rsidR="003F3BBC" w:rsidRPr="004D00DC" w:rsidRDefault="003F3BBC" w:rsidP="003F3BBC">
      <w:pPr>
        <w:spacing w:line="240" w:lineRule="atLeast"/>
        <w:ind w:hanging="284"/>
        <w:rPr>
          <w:b/>
          <w:bCs/>
        </w:rPr>
      </w:pPr>
      <w:r w:rsidRPr="004D00DC">
        <w:rPr>
          <w:color w:val="000000"/>
        </w:rPr>
        <w:t xml:space="preserve">    </w:t>
      </w:r>
      <w:r w:rsidRPr="004D00DC">
        <w:t xml:space="preserve"> </w:t>
      </w:r>
      <w:r w:rsidRPr="004D00DC">
        <w:rPr>
          <w:b/>
          <w:bCs/>
        </w:rPr>
        <w:t xml:space="preserve">(platí pre </w:t>
      </w:r>
      <w:r w:rsidR="00C30859">
        <w:rPr>
          <w:b/>
          <w:bCs/>
        </w:rPr>
        <w:t xml:space="preserve">iné, napr. </w:t>
      </w:r>
      <w:r w:rsidR="00AD1E47">
        <w:rPr>
          <w:b/>
          <w:bCs/>
        </w:rPr>
        <w:t>o</w:t>
      </w:r>
      <w:r w:rsidR="00C30859">
        <w:rPr>
          <w:b/>
          <w:bCs/>
        </w:rPr>
        <w:t>bčianske združenia, nadácie,</w:t>
      </w:r>
      <w:r w:rsidR="00AD1E47">
        <w:rPr>
          <w:b/>
          <w:bCs/>
        </w:rPr>
        <w:t xml:space="preserve"> súkromná</w:t>
      </w:r>
      <w:r w:rsidR="00C30859">
        <w:rPr>
          <w:b/>
          <w:bCs/>
        </w:rPr>
        <w:t xml:space="preserve"> </w:t>
      </w:r>
      <w:r w:rsidR="00AD1E47">
        <w:rPr>
          <w:b/>
          <w:bCs/>
        </w:rPr>
        <w:t xml:space="preserve">umelecká tvorba, </w:t>
      </w:r>
      <w:r w:rsidR="00C30859">
        <w:rPr>
          <w:b/>
          <w:bCs/>
        </w:rPr>
        <w:t>atď.</w:t>
      </w:r>
      <w:r w:rsidRPr="004D00DC">
        <w:rPr>
          <w:b/>
          <w:bCs/>
        </w:rPr>
        <w:t>)</w:t>
      </w:r>
    </w:p>
    <w:p w14:paraId="5B9E3718" w14:textId="77777777" w:rsidR="003F3BBC" w:rsidRDefault="003F3BBC" w:rsidP="003F3BBC">
      <w:pPr>
        <w:spacing w:line="240" w:lineRule="atLeast"/>
        <w:ind w:hanging="284"/>
        <w:jc w:val="both"/>
        <w:rPr>
          <w:b/>
          <w:bCs/>
        </w:rPr>
      </w:pPr>
      <w:r w:rsidRPr="004D00DC">
        <w:rPr>
          <w:b/>
          <w:bCs/>
        </w:rPr>
        <w:t xml:space="preserve">                                                                       </w:t>
      </w:r>
    </w:p>
    <w:p w14:paraId="5FB4799F" w14:textId="2E7F7637" w:rsidR="003F3BBC" w:rsidRDefault="003F3BBC" w:rsidP="003F3BBC">
      <w:pPr>
        <w:spacing w:line="240" w:lineRule="atLeast"/>
        <w:ind w:hanging="284"/>
        <w:jc w:val="both"/>
        <w:rPr>
          <w:b/>
          <w:bCs/>
        </w:rPr>
      </w:pPr>
    </w:p>
    <w:p w14:paraId="6AE6DFDD" w14:textId="362710DB" w:rsidR="00C30859" w:rsidRDefault="00C30859" w:rsidP="003F3BBC">
      <w:pPr>
        <w:spacing w:line="240" w:lineRule="atLeast"/>
        <w:ind w:hanging="284"/>
        <w:jc w:val="both"/>
        <w:rPr>
          <w:b/>
          <w:bCs/>
        </w:rPr>
      </w:pPr>
    </w:p>
    <w:p w14:paraId="13BE66DF" w14:textId="0A7D2D2A" w:rsidR="00C30859" w:rsidRDefault="00C30859" w:rsidP="003F3BBC">
      <w:pPr>
        <w:spacing w:line="240" w:lineRule="atLeast"/>
        <w:ind w:hanging="284"/>
        <w:jc w:val="both"/>
        <w:rPr>
          <w:b/>
          <w:bCs/>
        </w:rPr>
      </w:pPr>
    </w:p>
    <w:p w14:paraId="7F3A67EA" w14:textId="7EB17D08" w:rsidR="00C30859" w:rsidRDefault="00C30859" w:rsidP="003F3BBC">
      <w:pPr>
        <w:spacing w:line="240" w:lineRule="atLeast"/>
        <w:ind w:hanging="284"/>
        <w:jc w:val="both"/>
        <w:rPr>
          <w:b/>
          <w:bCs/>
        </w:rPr>
      </w:pPr>
    </w:p>
    <w:p w14:paraId="7A169403" w14:textId="127489C9" w:rsidR="00C30859" w:rsidRDefault="00C30859" w:rsidP="003F3BBC">
      <w:pPr>
        <w:spacing w:line="240" w:lineRule="atLeast"/>
        <w:ind w:hanging="284"/>
        <w:jc w:val="both"/>
        <w:rPr>
          <w:b/>
          <w:bCs/>
        </w:rPr>
      </w:pPr>
    </w:p>
    <w:p w14:paraId="29AAA3CD" w14:textId="77777777" w:rsidR="009B2A81" w:rsidRPr="00AD1E47" w:rsidRDefault="009B2A81" w:rsidP="003F3BBC">
      <w:pPr>
        <w:spacing w:line="240" w:lineRule="atLeast"/>
        <w:ind w:hanging="284"/>
        <w:jc w:val="both"/>
        <w:rPr>
          <w:b/>
          <w:bCs/>
          <w:sz w:val="28"/>
          <w:szCs w:val="28"/>
        </w:rPr>
      </w:pPr>
    </w:p>
    <w:p w14:paraId="3E26880A" w14:textId="77777777" w:rsidR="003F3BBC" w:rsidRPr="00AD1E47" w:rsidRDefault="003F3BBC" w:rsidP="003F3BBC">
      <w:pPr>
        <w:jc w:val="center"/>
        <w:rPr>
          <w:b/>
          <w:bCs/>
          <w:sz w:val="28"/>
          <w:szCs w:val="28"/>
        </w:rPr>
      </w:pPr>
      <w:r w:rsidRPr="00AD1E47">
        <w:rPr>
          <w:b/>
          <w:bCs/>
          <w:sz w:val="28"/>
          <w:szCs w:val="28"/>
        </w:rPr>
        <w:t>Čl. III</w:t>
      </w:r>
    </w:p>
    <w:p w14:paraId="673DBBDA" w14:textId="77777777" w:rsidR="003F3BBC" w:rsidRPr="00AD1E47" w:rsidRDefault="003F3BBC" w:rsidP="003F3BBC">
      <w:pPr>
        <w:jc w:val="center"/>
        <w:rPr>
          <w:b/>
          <w:bCs/>
          <w:sz w:val="28"/>
          <w:szCs w:val="28"/>
        </w:rPr>
      </w:pPr>
      <w:r w:rsidRPr="00AD1E47">
        <w:rPr>
          <w:b/>
          <w:bCs/>
          <w:sz w:val="28"/>
          <w:szCs w:val="28"/>
        </w:rPr>
        <w:t>Návrh výšky nájmu</w:t>
      </w:r>
    </w:p>
    <w:p w14:paraId="465C7A54" w14:textId="77777777" w:rsidR="003F3BBC" w:rsidRPr="004D00DC" w:rsidRDefault="003F3BBC" w:rsidP="003F3BBC">
      <w:pPr>
        <w:rPr>
          <w:b/>
          <w:bCs/>
        </w:rPr>
      </w:pPr>
    </w:p>
    <w:p w14:paraId="27EAD861" w14:textId="77777777" w:rsidR="00C30859" w:rsidRDefault="003F3BBC" w:rsidP="003F3BBC">
      <w:pPr>
        <w:rPr>
          <w:b/>
          <w:bCs/>
        </w:rPr>
      </w:pPr>
      <w:r w:rsidRPr="004D00DC">
        <w:rPr>
          <w:b/>
          <w:bCs/>
        </w:rPr>
        <w:t xml:space="preserve"> </w:t>
      </w:r>
    </w:p>
    <w:p w14:paraId="6234E69B" w14:textId="59A6FECF" w:rsidR="00C30859" w:rsidRDefault="00C30859" w:rsidP="003F3BBC">
      <w:pPr>
        <w:rPr>
          <w:b/>
          <w:bCs/>
        </w:rPr>
      </w:pPr>
      <w:r>
        <w:rPr>
          <w:b/>
          <w:bCs/>
        </w:rPr>
        <w:t>Požadovaný účel nájmu:  ........................................................................................</w:t>
      </w:r>
    </w:p>
    <w:p w14:paraId="12BC7E34" w14:textId="77777777" w:rsidR="00C30859" w:rsidRDefault="00C30859" w:rsidP="003F3BBC">
      <w:pPr>
        <w:rPr>
          <w:b/>
          <w:bCs/>
        </w:rPr>
      </w:pPr>
    </w:p>
    <w:p w14:paraId="64CDC413" w14:textId="26AE31D6" w:rsidR="003F3BBC" w:rsidRPr="00C30859" w:rsidRDefault="003F3BBC" w:rsidP="003F3BBC">
      <w:pPr>
        <w:rPr>
          <w:b/>
        </w:rPr>
      </w:pPr>
      <w:r w:rsidRPr="009A6381">
        <w:rPr>
          <w:b/>
          <w:u w:val="single"/>
        </w:rPr>
        <w:t>Ponúkaná cena</w:t>
      </w:r>
      <w:r>
        <w:rPr>
          <w:b/>
        </w:rPr>
        <w:t xml:space="preserve"> za nájom </w:t>
      </w:r>
      <w:r w:rsidR="00C30859" w:rsidRPr="00AD1E47">
        <w:rPr>
          <w:b/>
          <w:u w:val="single"/>
        </w:rPr>
        <w:t>hlavných priestorov</w:t>
      </w:r>
      <w:r w:rsidR="00C30859">
        <w:rPr>
          <w:b/>
        </w:rPr>
        <w:t xml:space="preserve"> </w:t>
      </w:r>
      <w:r w:rsidRPr="004D00DC">
        <w:t>: ….................................... Eur</w:t>
      </w:r>
      <w:r>
        <w:t>/m</w:t>
      </w:r>
      <w:r>
        <w:rPr>
          <w:vertAlign w:val="superscript"/>
        </w:rPr>
        <w:t>2</w:t>
      </w:r>
    </w:p>
    <w:p w14:paraId="17CBE471" w14:textId="77777777" w:rsidR="00C30859" w:rsidRDefault="00C30859" w:rsidP="003F3BBC"/>
    <w:p w14:paraId="44E80BC2" w14:textId="0BCDBC86" w:rsidR="003F3BBC" w:rsidRPr="004D00DC" w:rsidRDefault="003F3BBC" w:rsidP="003F3BBC">
      <w:r>
        <w:t>s</w:t>
      </w:r>
      <w:r w:rsidRPr="004D00DC">
        <w:t>lovom: …......................................................................................</w:t>
      </w:r>
      <w:r>
        <w:t>....</w:t>
      </w:r>
      <w:r w:rsidRPr="004D00DC">
        <w:t>.....</w:t>
      </w:r>
      <w:r w:rsidR="00C30859">
        <w:t>.</w:t>
      </w:r>
      <w:r w:rsidRPr="004D00DC">
        <w:t>.</w:t>
      </w:r>
      <w:r w:rsidR="00C30859">
        <w:t xml:space="preserve">.....  </w:t>
      </w:r>
      <w:r w:rsidRPr="004D00DC">
        <w:t>Eur</w:t>
      </w:r>
      <w:r>
        <w:t>/m</w:t>
      </w:r>
      <w:r>
        <w:rPr>
          <w:vertAlign w:val="superscript"/>
        </w:rPr>
        <w:t>2</w:t>
      </w:r>
    </w:p>
    <w:p w14:paraId="70EEF7A9" w14:textId="77777777" w:rsidR="00C30859" w:rsidRPr="00C30859" w:rsidRDefault="00C30859" w:rsidP="00C30859">
      <w:pPr>
        <w:jc w:val="both"/>
      </w:pPr>
    </w:p>
    <w:p w14:paraId="3E9543D0" w14:textId="77777777" w:rsidR="00AD1E47" w:rsidRDefault="00AD1E47" w:rsidP="00C30859">
      <w:pPr>
        <w:rPr>
          <w:b/>
          <w:u w:val="single"/>
        </w:rPr>
      </w:pPr>
    </w:p>
    <w:p w14:paraId="5BBF3418" w14:textId="71720777" w:rsidR="00C30859" w:rsidRPr="00C30859" w:rsidRDefault="00C30859" w:rsidP="00C30859">
      <w:pPr>
        <w:rPr>
          <w:b/>
        </w:rPr>
      </w:pPr>
      <w:r w:rsidRPr="00C30859">
        <w:rPr>
          <w:b/>
          <w:u w:val="single"/>
        </w:rPr>
        <w:t>Ponúkaná cena</w:t>
      </w:r>
      <w:r w:rsidRPr="00C30859">
        <w:rPr>
          <w:b/>
        </w:rPr>
        <w:t xml:space="preserve"> za nájom </w:t>
      </w:r>
      <w:r w:rsidRPr="00AD1E47">
        <w:rPr>
          <w:b/>
          <w:u w:val="single"/>
        </w:rPr>
        <w:t>pomocných priestorov</w:t>
      </w:r>
      <w:r w:rsidRPr="00C30859">
        <w:rPr>
          <w:b/>
        </w:rPr>
        <w:t xml:space="preserve"> </w:t>
      </w:r>
      <w:r w:rsidRPr="004D00DC">
        <w:t>: …................................</w:t>
      </w:r>
      <w:r>
        <w:t xml:space="preserve"> </w:t>
      </w:r>
      <w:r w:rsidRPr="004D00DC">
        <w:t>Eur</w:t>
      </w:r>
      <w:r>
        <w:t>/m</w:t>
      </w:r>
      <w:r w:rsidRPr="00C30859">
        <w:rPr>
          <w:vertAlign w:val="superscript"/>
        </w:rPr>
        <w:t>2</w:t>
      </w:r>
    </w:p>
    <w:p w14:paraId="31713BA4" w14:textId="77777777" w:rsidR="00C30859" w:rsidRDefault="00C30859" w:rsidP="00C30859"/>
    <w:p w14:paraId="513E7368" w14:textId="6EC6113B" w:rsidR="00C30859" w:rsidRPr="004D00DC" w:rsidRDefault="00C30859" w:rsidP="00C30859">
      <w:r>
        <w:t>s</w:t>
      </w:r>
      <w:r w:rsidRPr="004D00DC">
        <w:t>lovom: …......................................................................................</w:t>
      </w:r>
      <w:r>
        <w:t>....</w:t>
      </w:r>
      <w:r w:rsidRPr="004D00DC">
        <w:t>.....</w:t>
      </w:r>
      <w:r>
        <w:t>.</w:t>
      </w:r>
      <w:r w:rsidRPr="004D00DC">
        <w:t>.</w:t>
      </w:r>
      <w:r>
        <w:t xml:space="preserve">...... </w:t>
      </w:r>
      <w:r w:rsidRPr="004D00DC">
        <w:t>Eur</w:t>
      </w:r>
      <w:r>
        <w:t>/m</w:t>
      </w:r>
      <w:r w:rsidRPr="00C30859">
        <w:rPr>
          <w:vertAlign w:val="superscript"/>
        </w:rPr>
        <w:t>2</w:t>
      </w:r>
    </w:p>
    <w:p w14:paraId="4EE5540A" w14:textId="6009D812" w:rsidR="003F3BBC" w:rsidRDefault="003F3BBC" w:rsidP="003F3BBC">
      <w:pPr>
        <w:widowControl/>
        <w:autoSpaceDE w:val="0"/>
        <w:autoSpaceDN w:val="0"/>
        <w:adjustRightInd w:val="0"/>
        <w:ind w:left="420"/>
        <w:jc w:val="both"/>
      </w:pPr>
    </w:p>
    <w:p w14:paraId="74B30E0A" w14:textId="77777777" w:rsidR="00C30859" w:rsidRDefault="00C30859" w:rsidP="003F3BBC">
      <w:pPr>
        <w:widowControl/>
        <w:autoSpaceDE w:val="0"/>
        <w:autoSpaceDN w:val="0"/>
        <w:adjustRightInd w:val="0"/>
        <w:ind w:left="420"/>
        <w:jc w:val="both"/>
      </w:pPr>
    </w:p>
    <w:p w14:paraId="009DBA1A" w14:textId="77777777" w:rsidR="009B2A81" w:rsidRPr="00AD1E47" w:rsidRDefault="009B2A81" w:rsidP="003F3BBC">
      <w:pPr>
        <w:widowControl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14:paraId="3DF936AF" w14:textId="77777777" w:rsidR="003F3BBC" w:rsidRPr="00AD1E47" w:rsidRDefault="003F3BBC" w:rsidP="003F3BBC">
      <w:pPr>
        <w:jc w:val="center"/>
        <w:rPr>
          <w:b/>
          <w:bCs/>
          <w:sz w:val="28"/>
          <w:szCs w:val="28"/>
        </w:rPr>
      </w:pPr>
      <w:r w:rsidRPr="00AD1E47">
        <w:rPr>
          <w:b/>
          <w:bCs/>
          <w:sz w:val="28"/>
          <w:szCs w:val="28"/>
        </w:rPr>
        <w:t>Čl. IV</w:t>
      </w:r>
    </w:p>
    <w:p w14:paraId="1CB3BD1B" w14:textId="77777777" w:rsidR="003F3BBC" w:rsidRPr="00AD1E47" w:rsidRDefault="003F3BBC" w:rsidP="003F3BBC">
      <w:pPr>
        <w:pStyle w:val="Bezriadkovania"/>
        <w:jc w:val="center"/>
        <w:rPr>
          <w:b/>
          <w:sz w:val="28"/>
          <w:szCs w:val="28"/>
        </w:rPr>
      </w:pPr>
      <w:r w:rsidRPr="00AD1E47">
        <w:rPr>
          <w:b/>
          <w:sz w:val="28"/>
          <w:szCs w:val="28"/>
        </w:rPr>
        <w:t>Ostatné ustanovenia</w:t>
      </w:r>
    </w:p>
    <w:p w14:paraId="366A7878" w14:textId="77777777" w:rsidR="003F3BBC" w:rsidRDefault="003F3BBC" w:rsidP="003F3BBC">
      <w:pPr>
        <w:jc w:val="both"/>
      </w:pPr>
    </w:p>
    <w:p w14:paraId="2D9C6E42" w14:textId="77777777" w:rsidR="003F3BBC" w:rsidRDefault="003F3BBC" w:rsidP="003F3BBC">
      <w:pPr>
        <w:widowControl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Calibri"/>
          <w:b/>
          <w:kern w:val="0"/>
          <w:lang w:eastAsia="en-US"/>
        </w:rPr>
      </w:pPr>
      <w:r w:rsidRPr="00F010A2">
        <w:rPr>
          <w:rFonts w:eastAsia="Calibri"/>
          <w:b/>
          <w:kern w:val="0"/>
          <w:u w:val="single"/>
          <w:lang w:eastAsia="en-US"/>
        </w:rPr>
        <w:t>Kritérium hodnotenia súťažných návrhov</w:t>
      </w:r>
      <w:r w:rsidRPr="00F010A2">
        <w:rPr>
          <w:rFonts w:eastAsia="Calibri"/>
          <w:b/>
          <w:kern w:val="0"/>
          <w:lang w:eastAsia="en-US"/>
        </w:rPr>
        <w:t>:</w:t>
      </w:r>
    </w:p>
    <w:p w14:paraId="653EAB92" w14:textId="77777777" w:rsidR="00670358" w:rsidRDefault="00670358" w:rsidP="00670358">
      <w:pPr>
        <w:widowControl/>
        <w:autoSpaceDE w:val="0"/>
        <w:autoSpaceDN w:val="0"/>
        <w:adjustRightInd w:val="0"/>
        <w:ind w:left="284"/>
        <w:jc w:val="both"/>
        <w:rPr>
          <w:rFonts w:eastAsia="Calibri"/>
          <w:b/>
          <w:kern w:val="0"/>
          <w:lang w:eastAsia="en-US"/>
        </w:rPr>
      </w:pPr>
    </w:p>
    <w:p w14:paraId="3048F8D3" w14:textId="77777777" w:rsidR="003F3BBC" w:rsidRDefault="003F3BBC" w:rsidP="003F3BBC">
      <w:pPr>
        <w:widowControl/>
        <w:autoSpaceDE w:val="0"/>
        <w:autoSpaceDN w:val="0"/>
        <w:adjustRightInd w:val="0"/>
        <w:ind w:left="567" w:right="-144" w:hanging="283"/>
        <w:jc w:val="both"/>
        <w:rPr>
          <w:rFonts w:eastAsia="Calibri"/>
          <w:kern w:val="0"/>
          <w:lang w:eastAsia="en-US"/>
        </w:rPr>
      </w:pPr>
      <w:r w:rsidRPr="00C13160">
        <w:rPr>
          <w:rFonts w:eastAsia="Calibri"/>
          <w:b/>
          <w:kern w:val="0"/>
          <w:lang w:eastAsia="en-US"/>
        </w:rPr>
        <w:t>-</w:t>
      </w:r>
      <w:r>
        <w:rPr>
          <w:rFonts w:eastAsia="Calibri"/>
          <w:b/>
          <w:kern w:val="0"/>
          <w:lang w:eastAsia="en-US"/>
        </w:rPr>
        <w:t xml:space="preserve"> </w:t>
      </w:r>
      <w:r w:rsidRPr="00F010A2">
        <w:rPr>
          <w:rFonts w:eastAsia="Calibri"/>
          <w:kern w:val="0"/>
          <w:lang w:eastAsia="en-US"/>
        </w:rPr>
        <w:t>uchádzač o nájom musí ponúknuť</w:t>
      </w:r>
      <w:r>
        <w:rPr>
          <w:rFonts w:eastAsia="Calibri"/>
          <w:kern w:val="0"/>
          <w:lang w:eastAsia="en-US"/>
        </w:rPr>
        <w:t xml:space="preserve"> v súťažnom návrhu</w:t>
      </w:r>
      <w:r w:rsidRPr="00F010A2">
        <w:rPr>
          <w:rFonts w:eastAsia="Calibri"/>
          <w:kern w:val="0"/>
          <w:lang w:eastAsia="en-US"/>
        </w:rPr>
        <w:t xml:space="preserve"> minimálnu cenu nájomného v zmysle </w:t>
      </w:r>
      <w:r>
        <w:rPr>
          <w:rFonts w:eastAsia="Calibri"/>
          <w:kern w:val="0"/>
          <w:lang w:eastAsia="en-US"/>
        </w:rPr>
        <w:t xml:space="preserve">čl. </w:t>
      </w:r>
      <w:r w:rsidRPr="00F010A2">
        <w:rPr>
          <w:rFonts w:eastAsia="Calibri"/>
          <w:kern w:val="0"/>
          <w:lang w:eastAsia="en-US"/>
        </w:rPr>
        <w:t>I</w:t>
      </w:r>
      <w:r>
        <w:rPr>
          <w:rFonts w:eastAsia="Calibri"/>
          <w:kern w:val="0"/>
          <w:lang w:eastAsia="en-US"/>
        </w:rPr>
        <w:t>,</w:t>
      </w:r>
    </w:p>
    <w:p w14:paraId="7A7E88FF" w14:textId="77777777" w:rsidR="003F3BBC" w:rsidRPr="00C13160" w:rsidRDefault="003F3BBC" w:rsidP="003F3BBC">
      <w:pPr>
        <w:widowControl/>
        <w:autoSpaceDE w:val="0"/>
        <w:autoSpaceDN w:val="0"/>
        <w:adjustRightInd w:val="0"/>
        <w:ind w:left="284" w:right="-144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-</w:t>
      </w:r>
      <w:r>
        <w:rPr>
          <w:rFonts w:eastAsia="Calibri"/>
          <w:kern w:val="0"/>
          <w:lang w:eastAsia="en-US"/>
        </w:rPr>
        <w:t xml:space="preserve">  </w:t>
      </w:r>
      <w:r w:rsidRPr="00F010A2">
        <w:rPr>
          <w:rFonts w:eastAsia="Calibri"/>
          <w:kern w:val="0"/>
          <w:lang w:eastAsia="en-US"/>
        </w:rPr>
        <w:t xml:space="preserve">zmluva o nájme sa uzatvorí s tým </w:t>
      </w:r>
      <w:r>
        <w:rPr>
          <w:rFonts w:eastAsia="Calibri"/>
          <w:kern w:val="0"/>
          <w:lang w:eastAsia="en-US"/>
        </w:rPr>
        <w:t>uchádzačom, ktorý ponú</w:t>
      </w:r>
      <w:r w:rsidRPr="00F010A2">
        <w:rPr>
          <w:rFonts w:eastAsia="Calibri"/>
          <w:kern w:val="0"/>
          <w:lang w:eastAsia="en-US"/>
        </w:rPr>
        <w:t>kne najvyššiu cenu za</w:t>
      </w:r>
      <w:r>
        <w:rPr>
          <w:rFonts w:eastAsia="Calibri"/>
          <w:kern w:val="0"/>
          <w:lang w:eastAsia="en-US"/>
        </w:rPr>
        <w:t xml:space="preserve">  </w:t>
      </w:r>
      <w:r w:rsidRPr="00F010A2">
        <w:rPr>
          <w:rFonts w:eastAsia="Calibri"/>
          <w:kern w:val="0"/>
          <w:lang w:eastAsia="en-US"/>
        </w:rPr>
        <w:t>nájom</w:t>
      </w:r>
    </w:p>
    <w:p w14:paraId="635A9060" w14:textId="77777777" w:rsidR="003F3BBC" w:rsidRDefault="003F3BBC" w:rsidP="003F3BBC">
      <w:pPr>
        <w:ind w:left="426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</w:t>
      </w:r>
      <w:r w:rsidRPr="00F010A2">
        <w:rPr>
          <w:rFonts w:eastAsia="Calibri"/>
          <w:kern w:val="0"/>
          <w:lang w:eastAsia="en-US"/>
        </w:rPr>
        <w:t>nebytových priestorov</w:t>
      </w:r>
      <w:r>
        <w:rPr>
          <w:rFonts w:eastAsia="Calibri"/>
          <w:kern w:val="0"/>
          <w:lang w:eastAsia="en-US"/>
        </w:rPr>
        <w:t xml:space="preserve"> a </w:t>
      </w:r>
      <w:r w:rsidR="0067035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 xml:space="preserve">prehlási akceptáciu stanovených zmluvných </w:t>
      </w:r>
      <w:r w:rsidR="009B2A81">
        <w:rPr>
          <w:rFonts w:eastAsia="Calibri"/>
          <w:kern w:val="0"/>
          <w:lang w:eastAsia="en-US"/>
        </w:rPr>
        <w:t>podmienok v súlade s </w:t>
      </w:r>
      <w:r w:rsidR="00D87317">
        <w:rPr>
          <w:rFonts w:eastAsia="Calibri"/>
          <w:kern w:val="0"/>
          <w:lang w:eastAsia="en-US"/>
        </w:rPr>
        <w:t>vyhlásenou súťažou.</w:t>
      </w:r>
    </w:p>
    <w:p w14:paraId="2461A8E4" w14:textId="77777777" w:rsidR="009B2A81" w:rsidRDefault="009B2A81" w:rsidP="003F3BBC">
      <w:pPr>
        <w:ind w:left="426"/>
        <w:jc w:val="both"/>
        <w:rPr>
          <w:rFonts w:eastAsia="Calibri"/>
          <w:kern w:val="0"/>
          <w:lang w:eastAsia="en-US"/>
        </w:rPr>
      </w:pPr>
    </w:p>
    <w:p w14:paraId="28EEBF6B" w14:textId="77777777" w:rsidR="003F3BBC" w:rsidRDefault="003F3BBC" w:rsidP="003F3BBC">
      <w:pPr>
        <w:jc w:val="both"/>
      </w:pPr>
    </w:p>
    <w:p w14:paraId="6A3223D7" w14:textId="77777777" w:rsidR="003F3BBC" w:rsidRDefault="003F3BBC" w:rsidP="003F3BBC">
      <w:pPr>
        <w:numPr>
          <w:ilvl w:val="0"/>
          <w:numId w:val="7"/>
        </w:numPr>
        <w:ind w:left="426" w:hanging="426"/>
        <w:jc w:val="both"/>
      </w:pPr>
      <w:r w:rsidRPr="00862FE3">
        <w:t>Ako</w:t>
      </w:r>
      <w:r>
        <w:t xml:space="preserve"> </w:t>
      </w:r>
      <w:r w:rsidRPr="00862FE3">
        <w:t xml:space="preserve"> účastník (f</w:t>
      </w:r>
      <w:r>
        <w:t>yzická  osoba)</w:t>
      </w:r>
      <w:r w:rsidRPr="00862FE3">
        <w:t xml:space="preserve"> </w:t>
      </w:r>
      <w:r>
        <w:t xml:space="preserve"> vyhlásenej  </w:t>
      </w:r>
      <w:r w:rsidRPr="00862FE3">
        <w:t xml:space="preserve">súťaže </w:t>
      </w:r>
      <w:r w:rsidRPr="00B367BE">
        <w:rPr>
          <w:bCs/>
        </w:rPr>
        <w:t>súhlasím</w:t>
      </w:r>
      <w:r w:rsidRPr="00862FE3">
        <w:t xml:space="preserve"> so spracovaním osobných údaj</w:t>
      </w:r>
      <w:r>
        <w:t>ov  v  evidenčných  systémoch  m</w:t>
      </w:r>
      <w:r w:rsidRPr="00862FE3">
        <w:t>estskej  časti  Bratislava-V</w:t>
      </w:r>
      <w:r>
        <w:t>rakuňa  v  zmysle  zákona č. 122</w:t>
      </w:r>
      <w:r w:rsidRPr="00862FE3">
        <w:t>/2</w:t>
      </w:r>
      <w:r>
        <w:t>013</w:t>
      </w:r>
      <w:r w:rsidRPr="00862FE3">
        <w:t xml:space="preserve"> Z. z. o ochrane osobných údajov v znení </w:t>
      </w:r>
      <w:r>
        <w:t xml:space="preserve">a o zmene a doplnení niektorých zákonov v </w:t>
      </w:r>
      <w:r w:rsidRPr="00862FE3">
        <w:t xml:space="preserve">neskorších predpisov. </w:t>
      </w:r>
    </w:p>
    <w:p w14:paraId="2095E33F" w14:textId="77777777" w:rsidR="00670358" w:rsidRDefault="00670358" w:rsidP="00670358">
      <w:pPr>
        <w:ind w:left="426"/>
        <w:jc w:val="both"/>
      </w:pPr>
    </w:p>
    <w:p w14:paraId="313BB032" w14:textId="19C5C3A3" w:rsidR="00670358" w:rsidRPr="00862FE3" w:rsidRDefault="00670358" w:rsidP="003F3BBC">
      <w:pPr>
        <w:numPr>
          <w:ilvl w:val="0"/>
          <w:numId w:val="7"/>
        </w:numPr>
        <w:ind w:left="426" w:hanging="426"/>
        <w:jc w:val="both"/>
      </w:pPr>
      <w:r>
        <w:t xml:space="preserve">Ako súťažiaci prehlasujem, že prihlásením do súťaže akceptujem stanovené zmluvné podmienky  </w:t>
      </w:r>
      <w:r w:rsidR="00AD1E47">
        <w:t>a ako nájomca vykonám v predmete nájmu na vlastné náklady  nevyhnutné opravy a údržbu požadovaných prác</w:t>
      </w:r>
      <w:r w:rsidR="00AD1E47" w:rsidRPr="00AD1E47">
        <w:t xml:space="preserve"> </w:t>
      </w:r>
      <w:r w:rsidR="00AD1E47">
        <w:t>v súlade s vyhlásenou súťažou.</w:t>
      </w:r>
    </w:p>
    <w:p w14:paraId="59E32C81" w14:textId="52EEF3DE" w:rsidR="003F3BBC" w:rsidRDefault="00670358" w:rsidP="003F3BBC">
      <w:pPr>
        <w:tabs>
          <w:tab w:val="num" w:pos="0"/>
        </w:tabs>
        <w:ind w:hanging="720"/>
        <w:jc w:val="both"/>
        <w:rPr>
          <w:b/>
        </w:rPr>
      </w:pPr>
      <w:r>
        <w:rPr>
          <w:b/>
        </w:rPr>
        <w:t xml:space="preserve">       </w:t>
      </w:r>
    </w:p>
    <w:p w14:paraId="340E7992" w14:textId="77777777" w:rsidR="00AD1E47" w:rsidRDefault="00AD1E47" w:rsidP="003F3BBC">
      <w:pPr>
        <w:tabs>
          <w:tab w:val="num" w:pos="0"/>
        </w:tabs>
        <w:ind w:hanging="720"/>
        <w:jc w:val="both"/>
        <w:rPr>
          <w:b/>
        </w:rPr>
      </w:pPr>
    </w:p>
    <w:p w14:paraId="0CEB7DD6" w14:textId="77777777" w:rsidR="009B2A81" w:rsidRDefault="009B2A81" w:rsidP="003F3BBC">
      <w:pPr>
        <w:tabs>
          <w:tab w:val="num" w:pos="0"/>
        </w:tabs>
        <w:ind w:hanging="720"/>
        <w:jc w:val="both"/>
        <w:rPr>
          <w:b/>
        </w:rPr>
      </w:pPr>
    </w:p>
    <w:p w14:paraId="4147430C" w14:textId="77777777" w:rsidR="003F3BBC" w:rsidRDefault="003F3BBC" w:rsidP="003F3BBC">
      <w:r w:rsidRPr="00862FE3">
        <w:t xml:space="preserve">      V Bratislave ….................................. </w:t>
      </w:r>
    </w:p>
    <w:p w14:paraId="65E40810" w14:textId="77777777" w:rsidR="003F3BBC" w:rsidRDefault="003F3BBC" w:rsidP="003F3BBC"/>
    <w:p w14:paraId="78162C72" w14:textId="77777777" w:rsidR="003F3BBC" w:rsidRPr="00862FE3" w:rsidRDefault="003F3BBC" w:rsidP="003F3BBC"/>
    <w:p w14:paraId="05B3FB11" w14:textId="77777777" w:rsidR="003F3BBC" w:rsidRPr="00862FE3" w:rsidRDefault="003F3BBC" w:rsidP="003F3BBC">
      <w:r w:rsidRPr="00862FE3">
        <w:t xml:space="preserve">                                                       </w:t>
      </w:r>
    </w:p>
    <w:p w14:paraId="5874EF9E" w14:textId="77777777" w:rsidR="00C30859" w:rsidRDefault="00C30859" w:rsidP="00670358">
      <w:pPr>
        <w:jc w:val="right"/>
      </w:pPr>
    </w:p>
    <w:p w14:paraId="64B37325" w14:textId="656B1797" w:rsidR="003F3BBC" w:rsidRDefault="003F3BBC" w:rsidP="00670358">
      <w:pPr>
        <w:jc w:val="right"/>
        <w:rPr>
          <w:rFonts w:cs="Tahoma"/>
        </w:rPr>
      </w:pPr>
      <w:r w:rsidRPr="00862FE3">
        <w:t xml:space="preserve">     </w:t>
      </w:r>
      <w:r w:rsidRPr="00862FE3">
        <w:rPr>
          <w:rFonts w:cs="Tahoma"/>
        </w:rPr>
        <w:t xml:space="preserve">                                                                                            </w:t>
      </w:r>
      <w:r w:rsidR="00670358">
        <w:rPr>
          <w:rFonts w:cs="Tahoma"/>
        </w:rPr>
        <w:t xml:space="preserve"> </w:t>
      </w:r>
      <w:r w:rsidRPr="00862FE3">
        <w:rPr>
          <w:rFonts w:cs="Tahoma"/>
        </w:rPr>
        <w:t>.....................................................</w:t>
      </w:r>
    </w:p>
    <w:p w14:paraId="53554694" w14:textId="77777777" w:rsidR="003F3BBC" w:rsidRPr="00862FE3" w:rsidRDefault="003F3BBC" w:rsidP="003F3BBC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Názov spoločnosti</w:t>
      </w:r>
    </w:p>
    <w:p w14:paraId="09818A70" w14:textId="77777777" w:rsidR="003F3BBC" w:rsidRPr="00862FE3" w:rsidRDefault="003F3BBC" w:rsidP="003F3BBC">
      <w:pPr>
        <w:rPr>
          <w:rFonts w:cs="Tahoma"/>
        </w:rPr>
      </w:pPr>
      <w:r w:rsidRPr="00862FE3">
        <w:rPr>
          <w:rFonts w:cs="Tahoma"/>
        </w:rPr>
        <w:t xml:space="preserve">                                                                                                     </w:t>
      </w:r>
      <w:r>
        <w:rPr>
          <w:rFonts w:cs="Tahoma"/>
        </w:rPr>
        <w:t xml:space="preserve"> </w:t>
      </w:r>
      <w:r w:rsidRPr="00862FE3">
        <w:rPr>
          <w:rFonts w:cs="Tahoma"/>
        </w:rPr>
        <w:t xml:space="preserve"> Titul - Meno - Priezvisko</w:t>
      </w:r>
    </w:p>
    <w:p w14:paraId="49A8A907" w14:textId="77777777" w:rsidR="00A94011" w:rsidRDefault="003F3BBC" w:rsidP="00F116A9">
      <w:r w:rsidRPr="00862FE3">
        <w:rPr>
          <w:rFonts w:cs="Tahoma"/>
        </w:rPr>
        <w:t xml:space="preserve">                                                                                                </w:t>
      </w:r>
      <w:r>
        <w:rPr>
          <w:rFonts w:cs="Tahoma"/>
        </w:rPr>
        <w:t xml:space="preserve">    </w:t>
      </w:r>
      <w:r w:rsidRPr="00862FE3">
        <w:rPr>
          <w:rFonts w:cs="Tahoma"/>
        </w:rPr>
        <w:t xml:space="preserve">              (pečiatka)</w:t>
      </w:r>
    </w:p>
    <w:sectPr w:rsidR="00A94011" w:rsidSect="00AD1E47">
      <w:footerReference w:type="default" r:id="rId9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3538" w14:textId="77777777" w:rsidR="00B3400B" w:rsidRDefault="00B3400B" w:rsidP="00AD1E47">
      <w:r>
        <w:separator/>
      </w:r>
    </w:p>
  </w:endnote>
  <w:endnote w:type="continuationSeparator" w:id="0">
    <w:p w14:paraId="70176445" w14:textId="77777777" w:rsidR="00B3400B" w:rsidRDefault="00B3400B" w:rsidP="00AD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927453"/>
      <w:docPartObj>
        <w:docPartGallery w:val="Page Numbers (Bottom of Page)"/>
        <w:docPartUnique/>
      </w:docPartObj>
    </w:sdtPr>
    <w:sdtEndPr/>
    <w:sdtContent>
      <w:p w14:paraId="650F8D0E" w14:textId="315FB7AC" w:rsidR="00AD1E47" w:rsidRDefault="00AD1E4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B41B4" w14:textId="77777777" w:rsidR="00AD1E47" w:rsidRDefault="00AD1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7EE6" w14:textId="77777777" w:rsidR="00B3400B" w:rsidRDefault="00B3400B" w:rsidP="00AD1E47">
      <w:r>
        <w:separator/>
      </w:r>
    </w:p>
  </w:footnote>
  <w:footnote w:type="continuationSeparator" w:id="0">
    <w:p w14:paraId="6AD61015" w14:textId="77777777" w:rsidR="00B3400B" w:rsidRDefault="00B3400B" w:rsidP="00AD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298"/>
    <w:multiLevelType w:val="hybridMultilevel"/>
    <w:tmpl w:val="3B3E2D8A"/>
    <w:lvl w:ilvl="0" w:tplc="A08A5B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181F72"/>
    <w:multiLevelType w:val="hybridMultilevel"/>
    <w:tmpl w:val="FD64B22E"/>
    <w:lvl w:ilvl="0" w:tplc="6DFA68B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55F1A11"/>
    <w:multiLevelType w:val="hybridMultilevel"/>
    <w:tmpl w:val="C2640966"/>
    <w:lvl w:ilvl="0" w:tplc="FF2494A4">
      <w:start w:val="2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903"/>
    <w:multiLevelType w:val="hybridMultilevel"/>
    <w:tmpl w:val="B77219F2"/>
    <w:lvl w:ilvl="0" w:tplc="FDA692CA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EAE54A8"/>
    <w:multiLevelType w:val="hybridMultilevel"/>
    <w:tmpl w:val="815E597C"/>
    <w:lvl w:ilvl="0" w:tplc="D0D6580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8C1088"/>
    <w:multiLevelType w:val="hybridMultilevel"/>
    <w:tmpl w:val="7764C2DA"/>
    <w:lvl w:ilvl="0" w:tplc="478046F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10C2993"/>
    <w:multiLevelType w:val="hybridMultilevel"/>
    <w:tmpl w:val="8B944528"/>
    <w:lvl w:ilvl="0" w:tplc="5AFCE5AC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9D05788"/>
    <w:multiLevelType w:val="hybridMultilevel"/>
    <w:tmpl w:val="9AE27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B6F06"/>
    <w:multiLevelType w:val="hybridMultilevel"/>
    <w:tmpl w:val="AB3E1B94"/>
    <w:lvl w:ilvl="0" w:tplc="F76EC9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EF"/>
    <w:rsid w:val="000008A7"/>
    <w:rsid w:val="000031A1"/>
    <w:rsid w:val="00003443"/>
    <w:rsid w:val="00004D59"/>
    <w:rsid w:val="00005F3C"/>
    <w:rsid w:val="00006338"/>
    <w:rsid w:val="00011941"/>
    <w:rsid w:val="0001310C"/>
    <w:rsid w:val="0001444F"/>
    <w:rsid w:val="00015474"/>
    <w:rsid w:val="00015A7E"/>
    <w:rsid w:val="00015F8D"/>
    <w:rsid w:val="000209C9"/>
    <w:rsid w:val="00021FC5"/>
    <w:rsid w:val="0002252D"/>
    <w:rsid w:val="00022B52"/>
    <w:rsid w:val="00023E2A"/>
    <w:rsid w:val="00024015"/>
    <w:rsid w:val="00026469"/>
    <w:rsid w:val="00026A3A"/>
    <w:rsid w:val="00034C1F"/>
    <w:rsid w:val="00037737"/>
    <w:rsid w:val="00037F0B"/>
    <w:rsid w:val="00040628"/>
    <w:rsid w:val="000426C7"/>
    <w:rsid w:val="00045708"/>
    <w:rsid w:val="00046101"/>
    <w:rsid w:val="000512E6"/>
    <w:rsid w:val="000536FF"/>
    <w:rsid w:val="00053B6E"/>
    <w:rsid w:val="00053CEC"/>
    <w:rsid w:val="00053E7A"/>
    <w:rsid w:val="00055D85"/>
    <w:rsid w:val="00057B13"/>
    <w:rsid w:val="00060D47"/>
    <w:rsid w:val="00061BD8"/>
    <w:rsid w:val="00062682"/>
    <w:rsid w:val="0007009D"/>
    <w:rsid w:val="0007063A"/>
    <w:rsid w:val="000710C7"/>
    <w:rsid w:val="000722A1"/>
    <w:rsid w:val="00075FA8"/>
    <w:rsid w:val="00076CC7"/>
    <w:rsid w:val="00076F19"/>
    <w:rsid w:val="0008238A"/>
    <w:rsid w:val="00083315"/>
    <w:rsid w:val="00085B40"/>
    <w:rsid w:val="00086158"/>
    <w:rsid w:val="00090E61"/>
    <w:rsid w:val="00090EC9"/>
    <w:rsid w:val="00090FD9"/>
    <w:rsid w:val="000A064A"/>
    <w:rsid w:val="000A1146"/>
    <w:rsid w:val="000A3CBB"/>
    <w:rsid w:val="000A5A96"/>
    <w:rsid w:val="000B030C"/>
    <w:rsid w:val="000B1C2E"/>
    <w:rsid w:val="000B24D7"/>
    <w:rsid w:val="000B3E53"/>
    <w:rsid w:val="000B3F97"/>
    <w:rsid w:val="000B47AB"/>
    <w:rsid w:val="000C7EC0"/>
    <w:rsid w:val="000D4775"/>
    <w:rsid w:val="000D709D"/>
    <w:rsid w:val="000E08BB"/>
    <w:rsid w:val="000E1C0B"/>
    <w:rsid w:val="000E69EA"/>
    <w:rsid w:val="000E7494"/>
    <w:rsid w:val="000F10C6"/>
    <w:rsid w:val="000F4367"/>
    <w:rsid w:val="000F55F6"/>
    <w:rsid w:val="0010242F"/>
    <w:rsid w:val="00104E9B"/>
    <w:rsid w:val="001058F1"/>
    <w:rsid w:val="001143CD"/>
    <w:rsid w:val="00114EC0"/>
    <w:rsid w:val="00115CD9"/>
    <w:rsid w:val="00126885"/>
    <w:rsid w:val="00126893"/>
    <w:rsid w:val="00134839"/>
    <w:rsid w:val="00136542"/>
    <w:rsid w:val="00140284"/>
    <w:rsid w:val="001439EF"/>
    <w:rsid w:val="00143BA3"/>
    <w:rsid w:val="00144F64"/>
    <w:rsid w:val="00146CF1"/>
    <w:rsid w:val="00153C84"/>
    <w:rsid w:val="001542E5"/>
    <w:rsid w:val="00154A82"/>
    <w:rsid w:val="00156B16"/>
    <w:rsid w:val="00157363"/>
    <w:rsid w:val="001614AE"/>
    <w:rsid w:val="0016186C"/>
    <w:rsid w:val="00161BBD"/>
    <w:rsid w:val="00161DAA"/>
    <w:rsid w:val="00166B9D"/>
    <w:rsid w:val="00166F3D"/>
    <w:rsid w:val="0016755C"/>
    <w:rsid w:val="00167ADF"/>
    <w:rsid w:val="00172A62"/>
    <w:rsid w:val="001737A8"/>
    <w:rsid w:val="00177BD2"/>
    <w:rsid w:val="0018275F"/>
    <w:rsid w:val="0018588F"/>
    <w:rsid w:val="00186640"/>
    <w:rsid w:val="00187B0A"/>
    <w:rsid w:val="00187F29"/>
    <w:rsid w:val="0019016C"/>
    <w:rsid w:val="00190595"/>
    <w:rsid w:val="00194170"/>
    <w:rsid w:val="00197A17"/>
    <w:rsid w:val="001A12DA"/>
    <w:rsid w:val="001A23DF"/>
    <w:rsid w:val="001A2E1E"/>
    <w:rsid w:val="001A57AA"/>
    <w:rsid w:val="001A5C8E"/>
    <w:rsid w:val="001A70BF"/>
    <w:rsid w:val="001B015A"/>
    <w:rsid w:val="001B58E1"/>
    <w:rsid w:val="001C0F78"/>
    <w:rsid w:val="001C3960"/>
    <w:rsid w:val="001C7605"/>
    <w:rsid w:val="001D1111"/>
    <w:rsid w:val="001D1872"/>
    <w:rsid w:val="001D3A65"/>
    <w:rsid w:val="001D5783"/>
    <w:rsid w:val="001D6636"/>
    <w:rsid w:val="001E0298"/>
    <w:rsid w:val="001E2044"/>
    <w:rsid w:val="001E37C1"/>
    <w:rsid w:val="001E6CBB"/>
    <w:rsid w:val="001F28AA"/>
    <w:rsid w:val="001F2F92"/>
    <w:rsid w:val="001F3375"/>
    <w:rsid w:val="001F69B8"/>
    <w:rsid w:val="00200EB5"/>
    <w:rsid w:val="00201917"/>
    <w:rsid w:val="002019FE"/>
    <w:rsid w:val="002051EE"/>
    <w:rsid w:val="00205669"/>
    <w:rsid w:val="00206AD2"/>
    <w:rsid w:val="00211041"/>
    <w:rsid w:val="002113EA"/>
    <w:rsid w:val="00211D6A"/>
    <w:rsid w:val="00215829"/>
    <w:rsid w:val="0021726C"/>
    <w:rsid w:val="00221D46"/>
    <w:rsid w:val="00222B1E"/>
    <w:rsid w:val="00223AD3"/>
    <w:rsid w:val="00225A5B"/>
    <w:rsid w:val="00227966"/>
    <w:rsid w:val="00230964"/>
    <w:rsid w:val="00233D90"/>
    <w:rsid w:val="00235904"/>
    <w:rsid w:val="00237E0E"/>
    <w:rsid w:val="00243128"/>
    <w:rsid w:val="002433AC"/>
    <w:rsid w:val="00244258"/>
    <w:rsid w:val="002443E1"/>
    <w:rsid w:val="00244C3A"/>
    <w:rsid w:val="00244CF5"/>
    <w:rsid w:val="0024547E"/>
    <w:rsid w:val="002464B4"/>
    <w:rsid w:val="0025067E"/>
    <w:rsid w:val="00252E2C"/>
    <w:rsid w:val="0025413F"/>
    <w:rsid w:val="00257B59"/>
    <w:rsid w:val="00260520"/>
    <w:rsid w:val="00265555"/>
    <w:rsid w:val="0026675E"/>
    <w:rsid w:val="002738BF"/>
    <w:rsid w:val="0028085E"/>
    <w:rsid w:val="0028518C"/>
    <w:rsid w:val="002865EF"/>
    <w:rsid w:val="00290941"/>
    <w:rsid w:val="00292721"/>
    <w:rsid w:val="002979BB"/>
    <w:rsid w:val="00297DDC"/>
    <w:rsid w:val="002A10DA"/>
    <w:rsid w:val="002A6359"/>
    <w:rsid w:val="002B072A"/>
    <w:rsid w:val="002B0908"/>
    <w:rsid w:val="002B4372"/>
    <w:rsid w:val="002C0550"/>
    <w:rsid w:val="002C0896"/>
    <w:rsid w:val="002C2DAF"/>
    <w:rsid w:val="002C65BE"/>
    <w:rsid w:val="002C7D40"/>
    <w:rsid w:val="002D01A9"/>
    <w:rsid w:val="002D0818"/>
    <w:rsid w:val="002D19B5"/>
    <w:rsid w:val="002D4822"/>
    <w:rsid w:val="002D70BA"/>
    <w:rsid w:val="002E04D3"/>
    <w:rsid w:val="002E1A50"/>
    <w:rsid w:val="002E32F5"/>
    <w:rsid w:val="002E3BAD"/>
    <w:rsid w:val="002E6C6C"/>
    <w:rsid w:val="002F1262"/>
    <w:rsid w:val="002F173B"/>
    <w:rsid w:val="002F1764"/>
    <w:rsid w:val="002F4B94"/>
    <w:rsid w:val="002F5772"/>
    <w:rsid w:val="002F5C6E"/>
    <w:rsid w:val="002F6FD7"/>
    <w:rsid w:val="00301298"/>
    <w:rsid w:val="00301988"/>
    <w:rsid w:val="0030237C"/>
    <w:rsid w:val="00303ACE"/>
    <w:rsid w:val="00304E9E"/>
    <w:rsid w:val="00312EE4"/>
    <w:rsid w:val="00313D0C"/>
    <w:rsid w:val="00320AEC"/>
    <w:rsid w:val="00323CC1"/>
    <w:rsid w:val="003240D4"/>
    <w:rsid w:val="00324A47"/>
    <w:rsid w:val="003252E6"/>
    <w:rsid w:val="00327C43"/>
    <w:rsid w:val="003304FC"/>
    <w:rsid w:val="00332A6F"/>
    <w:rsid w:val="00334219"/>
    <w:rsid w:val="00335871"/>
    <w:rsid w:val="00340F1C"/>
    <w:rsid w:val="00342871"/>
    <w:rsid w:val="00342A64"/>
    <w:rsid w:val="00343820"/>
    <w:rsid w:val="0034439D"/>
    <w:rsid w:val="00344481"/>
    <w:rsid w:val="00346B10"/>
    <w:rsid w:val="00347B72"/>
    <w:rsid w:val="00353ADB"/>
    <w:rsid w:val="003613E6"/>
    <w:rsid w:val="003614DE"/>
    <w:rsid w:val="00362862"/>
    <w:rsid w:val="0036290C"/>
    <w:rsid w:val="003641CC"/>
    <w:rsid w:val="00364399"/>
    <w:rsid w:val="0036518F"/>
    <w:rsid w:val="00365528"/>
    <w:rsid w:val="00372846"/>
    <w:rsid w:val="00372C1C"/>
    <w:rsid w:val="00372C8F"/>
    <w:rsid w:val="00376849"/>
    <w:rsid w:val="00382EBA"/>
    <w:rsid w:val="00384942"/>
    <w:rsid w:val="00385E57"/>
    <w:rsid w:val="00387247"/>
    <w:rsid w:val="00387D1C"/>
    <w:rsid w:val="0039136D"/>
    <w:rsid w:val="00393C7A"/>
    <w:rsid w:val="003949D8"/>
    <w:rsid w:val="003955A5"/>
    <w:rsid w:val="003A4616"/>
    <w:rsid w:val="003A4AB1"/>
    <w:rsid w:val="003A59A1"/>
    <w:rsid w:val="003A618E"/>
    <w:rsid w:val="003A6800"/>
    <w:rsid w:val="003A7A62"/>
    <w:rsid w:val="003B17EE"/>
    <w:rsid w:val="003B3696"/>
    <w:rsid w:val="003B469E"/>
    <w:rsid w:val="003B5393"/>
    <w:rsid w:val="003B6AFD"/>
    <w:rsid w:val="003C259A"/>
    <w:rsid w:val="003C3DA6"/>
    <w:rsid w:val="003C671B"/>
    <w:rsid w:val="003D14B7"/>
    <w:rsid w:val="003D2790"/>
    <w:rsid w:val="003D3C7D"/>
    <w:rsid w:val="003D455F"/>
    <w:rsid w:val="003D50F0"/>
    <w:rsid w:val="003D7648"/>
    <w:rsid w:val="003D7A20"/>
    <w:rsid w:val="003E0042"/>
    <w:rsid w:val="003E2B11"/>
    <w:rsid w:val="003E2EF2"/>
    <w:rsid w:val="003E50FD"/>
    <w:rsid w:val="003E608F"/>
    <w:rsid w:val="003E62A6"/>
    <w:rsid w:val="003E6BF4"/>
    <w:rsid w:val="003E6BFE"/>
    <w:rsid w:val="003E6F81"/>
    <w:rsid w:val="003E7EF5"/>
    <w:rsid w:val="003F0A4A"/>
    <w:rsid w:val="003F169D"/>
    <w:rsid w:val="003F1B22"/>
    <w:rsid w:val="003F367A"/>
    <w:rsid w:val="003F3A03"/>
    <w:rsid w:val="003F3BBC"/>
    <w:rsid w:val="003F441D"/>
    <w:rsid w:val="003F5665"/>
    <w:rsid w:val="004071CE"/>
    <w:rsid w:val="004174C9"/>
    <w:rsid w:val="00423540"/>
    <w:rsid w:val="00425739"/>
    <w:rsid w:val="0042660E"/>
    <w:rsid w:val="004267F5"/>
    <w:rsid w:val="004329EF"/>
    <w:rsid w:val="00432E81"/>
    <w:rsid w:val="004334A4"/>
    <w:rsid w:val="004336B7"/>
    <w:rsid w:val="00433A72"/>
    <w:rsid w:val="004347E6"/>
    <w:rsid w:val="004360A7"/>
    <w:rsid w:val="004371E6"/>
    <w:rsid w:val="004463EF"/>
    <w:rsid w:val="00446BEB"/>
    <w:rsid w:val="00450A6B"/>
    <w:rsid w:val="00452E54"/>
    <w:rsid w:val="00454B93"/>
    <w:rsid w:val="00456CB7"/>
    <w:rsid w:val="00457401"/>
    <w:rsid w:val="004575C2"/>
    <w:rsid w:val="00461BDF"/>
    <w:rsid w:val="004651FE"/>
    <w:rsid w:val="00471A57"/>
    <w:rsid w:val="00472F34"/>
    <w:rsid w:val="0047334B"/>
    <w:rsid w:val="00476B63"/>
    <w:rsid w:val="004831B2"/>
    <w:rsid w:val="00483B58"/>
    <w:rsid w:val="004856C9"/>
    <w:rsid w:val="004863A6"/>
    <w:rsid w:val="004873DC"/>
    <w:rsid w:val="00490556"/>
    <w:rsid w:val="00490978"/>
    <w:rsid w:val="00490F41"/>
    <w:rsid w:val="00492A27"/>
    <w:rsid w:val="0049385A"/>
    <w:rsid w:val="004A1E4F"/>
    <w:rsid w:val="004A225F"/>
    <w:rsid w:val="004A3EE8"/>
    <w:rsid w:val="004B0C27"/>
    <w:rsid w:val="004B2E69"/>
    <w:rsid w:val="004B372B"/>
    <w:rsid w:val="004B3754"/>
    <w:rsid w:val="004B4239"/>
    <w:rsid w:val="004B51BC"/>
    <w:rsid w:val="004B5D81"/>
    <w:rsid w:val="004C1907"/>
    <w:rsid w:val="004C751A"/>
    <w:rsid w:val="004D190F"/>
    <w:rsid w:val="004D28CD"/>
    <w:rsid w:val="004D3A4D"/>
    <w:rsid w:val="004D3F99"/>
    <w:rsid w:val="004D4688"/>
    <w:rsid w:val="004D6847"/>
    <w:rsid w:val="004E0245"/>
    <w:rsid w:val="004E03EE"/>
    <w:rsid w:val="004E2C44"/>
    <w:rsid w:val="004E341D"/>
    <w:rsid w:val="004E3BA3"/>
    <w:rsid w:val="004E4973"/>
    <w:rsid w:val="004E4A0A"/>
    <w:rsid w:val="004E567C"/>
    <w:rsid w:val="004E6EBF"/>
    <w:rsid w:val="004E78E4"/>
    <w:rsid w:val="004F26E2"/>
    <w:rsid w:val="004F2BFF"/>
    <w:rsid w:val="004F6D2D"/>
    <w:rsid w:val="004F71ED"/>
    <w:rsid w:val="004F785B"/>
    <w:rsid w:val="005010CB"/>
    <w:rsid w:val="00504B17"/>
    <w:rsid w:val="00504E66"/>
    <w:rsid w:val="0050769F"/>
    <w:rsid w:val="00512335"/>
    <w:rsid w:val="00512891"/>
    <w:rsid w:val="0051484E"/>
    <w:rsid w:val="00515BA6"/>
    <w:rsid w:val="00517E99"/>
    <w:rsid w:val="0052101D"/>
    <w:rsid w:val="0052274D"/>
    <w:rsid w:val="00523003"/>
    <w:rsid w:val="005271EB"/>
    <w:rsid w:val="0053025F"/>
    <w:rsid w:val="00533A61"/>
    <w:rsid w:val="00533BB1"/>
    <w:rsid w:val="0054059B"/>
    <w:rsid w:val="00541DC3"/>
    <w:rsid w:val="005449A7"/>
    <w:rsid w:val="00546294"/>
    <w:rsid w:val="0054771A"/>
    <w:rsid w:val="00550724"/>
    <w:rsid w:val="00552194"/>
    <w:rsid w:val="005546E2"/>
    <w:rsid w:val="00555621"/>
    <w:rsid w:val="00560971"/>
    <w:rsid w:val="00562899"/>
    <w:rsid w:val="005629BE"/>
    <w:rsid w:val="005637D5"/>
    <w:rsid w:val="00564FFD"/>
    <w:rsid w:val="005660E1"/>
    <w:rsid w:val="00566564"/>
    <w:rsid w:val="00567708"/>
    <w:rsid w:val="005715D5"/>
    <w:rsid w:val="0057252F"/>
    <w:rsid w:val="005759B8"/>
    <w:rsid w:val="00575CEF"/>
    <w:rsid w:val="00576905"/>
    <w:rsid w:val="00577646"/>
    <w:rsid w:val="00583B90"/>
    <w:rsid w:val="005843BB"/>
    <w:rsid w:val="00584BED"/>
    <w:rsid w:val="00585CBA"/>
    <w:rsid w:val="00586828"/>
    <w:rsid w:val="00590B27"/>
    <w:rsid w:val="0059167C"/>
    <w:rsid w:val="00592785"/>
    <w:rsid w:val="005A0D9A"/>
    <w:rsid w:val="005A2C92"/>
    <w:rsid w:val="005A2F71"/>
    <w:rsid w:val="005A3142"/>
    <w:rsid w:val="005A5BC5"/>
    <w:rsid w:val="005A6184"/>
    <w:rsid w:val="005A73F9"/>
    <w:rsid w:val="005B019D"/>
    <w:rsid w:val="005B26E6"/>
    <w:rsid w:val="005B41E2"/>
    <w:rsid w:val="005B421F"/>
    <w:rsid w:val="005B647B"/>
    <w:rsid w:val="005B69C1"/>
    <w:rsid w:val="005B7C94"/>
    <w:rsid w:val="005C02C4"/>
    <w:rsid w:val="005C1B24"/>
    <w:rsid w:val="005C2541"/>
    <w:rsid w:val="005C27AB"/>
    <w:rsid w:val="005C6A75"/>
    <w:rsid w:val="005D25F2"/>
    <w:rsid w:val="005D3FC2"/>
    <w:rsid w:val="005D4B4E"/>
    <w:rsid w:val="005E0E25"/>
    <w:rsid w:val="005E0EE8"/>
    <w:rsid w:val="005E223F"/>
    <w:rsid w:val="005E3297"/>
    <w:rsid w:val="005E5049"/>
    <w:rsid w:val="005E5EEC"/>
    <w:rsid w:val="005E5FCB"/>
    <w:rsid w:val="005E6C3A"/>
    <w:rsid w:val="005F503E"/>
    <w:rsid w:val="005F628D"/>
    <w:rsid w:val="005F6487"/>
    <w:rsid w:val="00600F69"/>
    <w:rsid w:val="00606388"/>
    <w:rsid w:val="00606C91"/>
    <w:rsid w:val="00607C2D"/>
    <w:rsid w:val="00607C35"/>
    <w:rsid w:val="00612972"/>
    <w:rsid w:val="006131B2"/>
    <w:rsid w:val="00616ECB"/>
    <w:rsid w:val="00622E2B"/>
    <w:rsid w:val="00624BA8"/>
    <w:rsid w:val="00625740"/>
    <w:rsid w:val="006258F9"/>
    <w:rsid w:val="00631E46"/>
    <w:rsid w:val="0063504D"/>
    <w:rsid w:val="0063561E"/>
    <w:rsid w:val="00637ACE"/>
    <w:rsid w:val="00640849"/>
    <w:rsid w:val="00640ED7"/>
    <w:rsid w:val="00641193"/>
    <w:rsid w:val="00646440"/>
    <w:rsid w:val="006509C9"/>
    <w:rsid w:val="006540A3"/>
    <w:rsid w:val="006544E7"/>
    <w:rsid w:val="00655147"/>
    <w:rsid w:val="00655E80"/>
    <w:rsid w:val="00656479"/>
    <w:rsid w:val="00660C31"/>
    <w:rsid w:val="00663D38"/>
    <w:rsid w:val="00665E88"/>
    <w:rsid w:val="00666791"/>
    <w:rsid w:val="00666A2A"/>
    <w:rsid w:val="00666B62"/>
    <w:rsid w:val="00670358"/>
    <w:rsid w:val="00670623"/>
    <w:rsid w:val="00670965"/>
    <w:rsid w:val="00670EC6"/>
    <w:rsid w:val="006717C0"/>
    <w:rsid w:val="00672FDC"/>
    <w:rsid w:val="00673962"/>
    <w:rsid w:val="00676A48"/>
    <w:rsid w:val="00677750"/>
    <w:rsid w:val="00677A53"/>
    <w:rsid w:val="0068022E"/>
    <w:rsid w:val="006804BF"/>
    <w:rsid w:val="0068137C"/>
    <w:rsid w:val="006837C9"/>
    <w:rsid w:val="0068384C"/>
    <w:rsid w:val="00683F46"/>
    <w:rsid w:val="0068404F"/>
    <w:rsid w:val="006847AF"/>
    <w:rsid w:val="00684ACE"/>
    <w:rsid w:val="00686CDB"/>
    <w:rsid w:val="006870FF"/>
    <w:rsid w:val="006878EA"/>
    <w:rsid w:val="0069465D"/>
    <w:rsid w:val="006A0470"/>
    <w:rsid w:val="006A0AB7"/>
    <w:rsid w:val="006A34E5"/>
    <w:rsid w:val="006A53D9"/>
    <w:rsid w:val="006B2A0E"/>
    <w:rsid w:val="006B41FB"/>
    <w:rsid w:val="006B6E69"/>
    <w:rsid w:val="006C42B3"/>
    <w:rsid w:val="006D0E7F"/>
    <w:rsid w:val="006D1ADA"/>
    <w:rsid w:val="006D20F6"/>
    <w:rsid w:val="006D237F"/>
    <w:rsid w:val="006E1856"/>
    <w:rsid w:val="006E217A"/>
    <w:rsid w:val="006E2BF2"/>
    <w:rsid w:val="006E2F84"/>
    <w:rsid w:val="006E6BB1"/>
    <w:rsid w:val="006F0A9A"/>
    <w:rsid w:val="006F0FE5"/>
    <w:rsid w:val="006F1580"/>
    <w:rsid w:val="006F2B5F"/>
    <w:rsid w:val="006F2DAC"/>
    <w:rsid w:val="006F32FD"/>
    <w:rsid w:val="006F33CF"/>
    <w:rsid w:val="006F64CA"/>
    <w:rsid w:val="006F6742"/>
    <w:rsid w:val="006F7873"/>
    <w:rsid w:val="00702834"/>
    <w:rsid w:val="00710DE6"/>
    <w:rsid w:val="00711B8C"/>
    <w:rsid w:val="00721130"/>
    <w:rsid w:val="00721F2C"/>
    <w:rsid w:val="00723B29"/>
    <w:rsid w:val="00723C48"/>
    <w:rsid w:val="00723FE9"/>
    <w:rsid w:val="00724ACB"/>
    <w:rsid w:val="00725A99"/>
    <w:rsid w:val="00725E1F"/>
    <w:rsid w:val="00725F36"/>
    <w:rsid w:val="00727884"/>
    <w:rsid w:val="00731512"/>
    <w:rsid w:val="0073188E"/>
    <w:rsid w:val="00733750"/>
    <w:rsid w:val="00741CF5"/>
    <w:rsid w:val="00747F1C"/>
    <w:rsid w:val="00750BA5"/>
    <w:rsid w:val="00751A5F"/>
    <w:rsid w:val="00757F8F"/>
    <w:rsid w:val="00761D94"/>
    <w:rsid w:val="00763D57"/>
    <w:rsid w:val="0076563E"/>
    <w:rsid w:val="00771DD0"/>
    <w:rsid w:val="00772365"/>
    <w:rsid w:val="00774DA9"/>
    <w:rsid w:val="0077655C"/>
    <w:rsid w:val="0077685A"/>
    <w:rsid w:val="007803A5"/>
    <w:rsid w:val="00780A0F"/>
    <w:rsid w:val="00781035"/>
    <w:rsid w:val="007813AD"/>
    <w:rsid w:val="00781CB0"/>
    <w:rsid w:val="00781F44"/>
    <w:rsid w:val="00783D95"/>
    <w:rsid w:val="00790D37"/>
    <w:rsid w:val="00790D98"/>
    <w:rsid w:val="00791D24"/>
    <w:rsid w:val="00794205"/>
    <w:rsid w:val="00795A4A"/>
    <w:rsid w:val="007A0FFB"/>
    <w:rsid w:val="007A207A"/>
    <w:rsid w:val="007A2615"/>
    <w:rsid w:val="007A28D9"/>
    <w:rsid w:val="007A3DDC"/>
    <w:rsid w:val="007A40BE"/>
    <w:rsid w:val="007A4760"/>
    <w:rsid w:val="007A72D7"/>
    <w:rsid w:val="007B08F0"/>
    <w:rsid w:val="007B3F52"/>
    <w:rsid w:val="007B40D4"/>
    <w:rsid w:val="007B6263"/>
    <w:rsid w:val="007B6942"/>
    <w:rsid w:val="007C11C7"/>
    <w:rsid w:val="007C3317"/>
    <w:rsid w:val="007C3D65"/>
    <w:rsid w:val="007C3F78"/>
    <w:rsid w:val="007C73FB"/>
    <w:rsid w:val="007C7528"/>
    <w:rsid w:val="007D167D"/>
    <w:rsid w:val="007D436A"/>
    <w:rsid w:val="007D7144"/>
    <w:rsid w:val="007E0589"/>
    <w:rsid w:val="007E10C5"/>
    <w:rsid w:val="007E4A3C"/>
    <w:rsid w:val="007E56A4"/>
    <w:rsid w:val="007E5D6E"/>
    <w:rsid w:val="007E61E8"/>
    <w:rsid w:val="007F3780"/>
    <w:rsid w:val="007F378E"/>
    <w:rsid w:val="007F44F6"/>
    <w:rsid w:val="007F70DB"/>
    <w:rsid w:val="007F75D4"/>
    <w:rsid w:val="007F770B"/>
    <w:rsid w:val="007F780E"/>
    <w:rsid w:val="007F7B5C"/>
    <w:rsid w:val="007F7D70"/>
    <w:rsid w:val="00800755"/>
    <w:rsid w:val="008033F5"/>
    <w:rsid w:val="00810576"/>
    <w:rsid w:val="00812016"/>
    <w:rsid w:val="00815B40"/>
    <w:rsid w:val="0081687A"/>
    <w:rsid w:val="00821293"/>
    <w:rsid w:val="00821DAA"/>
    <w:rsid w:val="008226E8"/>
    <w:rsid w:val="008237E2"/>
    <w:rsid w:val="0082511B"/>
    <w:rsid w:val="00827CB8"/>
    <w:rsid w:val="00837680"/>
    <w:rsid w:val="00837951"/>
    <w:rsid w:val="008409AF"/>
    <w:rsid w:val="008450E8"/>
    <w:rsid w:val="008455BE"/>
    <w:rsid w:val="0084661F"/>
    <w:rsid w:val="00846A2C"/>
    <w:rsid w:val="00852CBE"/>
    <w:rsid w:val="00852E9B"/>
    <w:rsid w:val="008539B7"/>
    <w:rsid w:val="00856B52"/>
    <w:rsid w:val="008607CE"/>
    <w:rsid w:val="00865835"/>
    <w:rsid w:val="00870A32"/>
    <w:rsid w:val="00872CF7"/>
    <w:rsid w:val="00872D66"/>
    <w:rsid w:val="00873657"/>
    <w:rsid w:val="00873EF1"/>
    <w:rsid w:val="00876E68"/>
    <w:rsid w:val="00877586"/>
    <w:rsid w:val="008815A7"/>
    <w:rsid w:val="008828EA"/>
    <w:rsid w:val="008831F5"/>
    <w:rsid w:val="00884415"/>
    <w:rsid w:val="008844F4"/>
    <w:rsid w:val="0088618A"/>
    <w:rsid w:val="0089271C"/>
    <w:rsid w:val="00896045"/>
    <w:rsid w:val="008B1EFA"/>
    <w:rsid w:val="008B21D6"/>
    <w:rsid w:val="008B22A5"/>
    <w:rsid w:val="008B241C"/>
    <w:rsid w:val="008B5BF2"/>
    <w:rsid w:val="008B6F74"/>
    <w:rsid w:val="008C0790"/>
    <w:rsid w:val="008C0C95"/>
    <w:rsid w:val="008C115C"/>
    <w:rsid w:val="008C167E"/>
    <w:rsid w:val="008C2108"/>
    <w:rsid w:val="008C2526"/>
    <w:rsid w:val="008C25EA"/>
    <w:rsid w:val="008D26B4"/>
    <w:rsid w:val="008D30F1"/>
    <w:rsid w:val="008D7F86"/>
    <w:rsid w:val="008E08BC"/>
    <w:rsid w:val="008E20F1"/>
    <w:rsid w:val="008E2C19"/>
    <w:rsid w:val="008E4C7E"/>
    <w:rsid w:val="008F053E"/>
    <w:rsid w:val="008F1D07"/>
    <w:rsid w:val="008F486F"/>
    <w:rsid w:val="008F7BFB"/>
    <w:rsid w:val="009061AB"/>
    <w:rsid w:val="009064B0"/>
    <w:rsid w:val="00906BA3"/>
    <w:rsid w:val="00911683"/>
    <w:rsid w:val="00911EA0"/>
    <w:rsid w:val="00912538"/>
    <w:rsid w:val="009148E4"/>
    <w:rsid w:val="00917842"/>
    <w:rsid w:val="009205C8"/>
    <w:rsid w:val="00922F59"/>
    <w:rsid w:val="00925AFE"/>
    <w:rsid w:val="00926759"/>
    <w:rsid w:val="00930F35"/>
    <w:rsid w:val="00931AB7"/>
    <w:rsid w:val="009360EF"/>
    <w:rsid w:val="009372DC"/>
    <w:rsid w:val="00941224"/>
    <w:rsid w:val="00941253"/>
    <w:rsid w:val="00941CC3"/>
    <w:rsid w:val="00941F38"/>
    <w:rsid w:val="00942AE7"/>
    <w:rsid w:val="00945C38"/>
    <w:rsid w:val="00945D63"/>
    <w:rsid w:val="00947156"/>
    <w:rsid w:val="00950E2D"/>
    <w:rsid w:val="0095336D"/>
    <w:rsid w:val="0095439F"/>
    <w:rsid w:val="00956E32"/>
    <w:rsid w:val="00962A9A"/>
    <w:rsid w:val="0096479C"/>
    <w:rsid w:val="00965B8A"/>
    <w:rsid w:val="00965C4E"/>
    <w:rsid w:val="009665D4"/>
    <w:rsid w:val="00967DA2"/>
    <w:rsid w:val="00971B75"/>
    <w:rsid w:val="00971D30"/>
    <w:rsid w:val="00971E24"/>
    <w:rsid w:val="00972858"/>
    <w:rsid w:val="00975FAE"/>
    <w:rsid w:val="00977F2B"/>
    <w:rsid w:val="00982499"/>
    <w:rsid w:val="00984243"/>
    <w:rsid w:val="00985A8F"/>
    <w:rsid w:val="00986210"/>
    <w:rsid w:val="00997B5E"/>
    <w:rsid w:val="009A0B05"/>
    <w:rsid w:val="009A39A9"/>
    <w:rsid w:val="009A5809"/>
    <w:rsid w:val="009A7789"/>
    <w:rsid w:val="009B247D"/>
    <w:rsid w:val="009B2A44"/>
    <w:rsid w:val="009B2A81"/>
    <w:rsid w:val="009B33E0"/>
    <w:rsid w:val="009B6560"/>
    <w:rsid w:val="009C76FB"/>
    <w:rsid w:val="009D28D2"/>
    <w:rsid w:val="009D4727"/>
    <w:rsid w:val="009D5E9E"/>
    <w:rsid w:val="009D7444"/>
    <w:rsid w:val="009D7EED"/>
    <w:rsid w:val="009E0DA4"/>
    <w:rsid w:val="009E1119"/>
    <w:rsid w:val="009E1607"/>
    <w:rsid w:val="009E2C88"/>
    <w:rsid w:val="009E679A"/>
    <w:rsid w:val="009E6E4B"/>
    <w:rsid w:val="009F2AA9"/>
    <w:rsid w:val="009F2D17"/>
    <w:rsid w:val="009F72AA"/>
    <w:rsid w:val="009F72C5"/>
    <w:rsid w:val="009F7653"/>
    <w:rsid w:val="009F7A42"/>
    <w:rsid w:val="009F7DF1"/>
    <w:rsid w:val="009F7F24"/>
    <w:rsid w:val="00A01236"/>
    <w:rsid w:val="00A0247E"/>
    <w:rsid w:val="00A029BE"/>
    <w:rsid w:val="00A040A5"/>
    <w:rsid w:val="00A042D1"/>
    <w:rsid w:val="00A0496E"/>
    <w:rsid w:val="00A05034"/>
    <w:rsid w:val="00A0578E"/>
    <w:rsid w:val="00A068AB"/>
    <w:rsid w:val="00A1107E"/>
    <w:rsid w:val="00A11227"/>
    <w:rsid w:val="00A11491"/>
    <w:rsid w:val="00A11C20"/>
    <w:rsid w:val="00A207C6"/>
    <w:rsid w:val="00A213D0"/>
    <w:rsid w:val="00A2468C"/>
    <w:rsid w:val="00A2782E"/>
    <w:rsid w:val="00A31538"/>
    <w:rsid w:val="00A34A2A"/>
    <w:rsid w:val="00A406B2"/>
    <w:rsid w:val="00A4184B"/>
    <w:rsid w:val="00A41B5C"/>
    <w:rsid w:val="00A430DA"/>
    <w:rsid w:val="00A44D0F"/>
    <w:rsid w:val="00A45205"/>
    <w:rsid w:val="00A478B2"/>
    <w:rsid w:val="00A5121F"/>
    <w:rsid w:val="00A52236"/>
    <w:rsid w:val="00A52457"/>
    <w:rsid w:val="00A52728"/>
    <w:rsid w:val="00A5281D"/>
    <w:rsid w:val="00A5389E"/>
    <w:rsid w:val="00A554F2"/>
    <w:rsid w:val="00A60235"/>
    <w:rsid w:val="00A61FD8"/>
    <w:rsid w:val="00A63FE3"/>
    <w:rsid w:val="00A706CF"/>
    <w:rsid w:val="00A71738"/>
    <w:rsid w:val="00A73C69"/>
    <w:rsid w:val="00A740F7"/>
    <w:rsid w:val="00A74BE8"/>
    <w:rsid w:val="00A74C2C"/>
    <w:rsid w:val="00A76CCA"/>
    <w:rsid w:val="00A777A4"/>
    <w:rsid w:val="00A80666"/>
    <w:rsid w:val="00A807C5"/>
    <w:rsid w:val="00A8115B"/>
    <w:rsid w:val="00A82737"/>
    <w:rsid w:val="00A8480D"/>
    <w:rsid w:val="00A86953"/>
    <w:rsid w:val="00A94011"/>
    <w:rsid w:val="00A941E5"/>
    <w:rsid w:val="00A956E7"/>
    <w:rsid w:val="00AA08DC"/>
    <w:rsid w:val="00AA3AD8"/>
    <w:rsid w:val="00AB0EFF"/>
    <w:rsid w:val="00AB2B4B"/>
    <w:rsid w:val="00AB2DE7"/>
    <w:rsid w:val="00AB3239"/>
    <w:rsid w:val="00AB3CCE"/>
    <w:rsid w:val="00AB5529"/>
    <w:rsid w:val="00AB680D"/>
    <w:rsid w:val="00AB7386"/>
    <w:rsid w:val="00AC0B5B"/>
    <w:rsid w:val="00AC5C0E"/>
    <w:rsid w:val="00AC6627"/>
    <w:rsid w:val="00AC738E"/>
    <w:rsid w:val="00AD0C8C"/>
    <w:rsid w:val="00AD1E47"/>
    <w:rsid w:val="00AD34F0"/>
    <w:rsid w:val="00AD4D67"/>
    <w:rsid w:val="00AD74F4"/>
    <w:rsid w:val="00AE13F5"/>
    <w:rsid w:val="00AE1BE1"/>
    <w:rsid w:val="00AE2990"/>
    <w:rsid w:val="00AE4C7E"/>
    <w:rsid w:val="00AE4E9B"/>
    <w:rsid w:val="00AE5BB8"/>
    <w:rsid w:val="00AE74CF"/>
    <w:rsid w:val="00AE792C"/>
    <w:rsid w:val="00AE7C64"/>
    <w:rsid w:val="00AE7FCA"/>
    <w:rsid w:val="00AF14C8"/>
    <w:rsid w:val="00AF4FA3"/>
    <w:rsid w:val="00AF70EE"/>
    <w:rsid w:val="00AF77E0"/>
    <w:rsid w:val="00B028A4"/>
    <w:rsid w:val="00B0491C"/>
    <w:rsid w:val="00B05460"/>
    <w:rsid w:val="00B1643D"/>
    <w:rsid w:val="00B16C2D"/>
    <w:rsid w:val="00B171AC"/>
    <w:rsid w:val="00B215DF"/>
    <w:rsid w:val="00B22479"/>
    <w:rsid w:val="00B23179"/>
    <w:rsid w:val="00B23BA2"/>
    <w:rsid w:val="00B2644C"/>
    <w:rsid w:val="00B26D83"/>
    <w:rsid w:val="00B31C94"/>
    <w:rsid w:val="00B3400B"/>
    <w:rsid w:val="00B34C12"/>
    <w:rsid w:val="00B350AB"/>
    <w:rsid w:val="00B3533C"/>
    <w:rsid w:val="00B358E1"/>
    <w:rsid w:val="00B37E9B"/>
    <w:rsid w:val="00B40C2E"/>
    <w:rsid w:val="00B41026"/>
    <w:rsid w:val="00B435CF"/>
    <w:rsid w:val="00B457D6"/>
    <w:rsid w:val="00B45E9B"/>
    <w:rsid w:val="00B46B61"/>
    <w:rsid w:val="00B47054"/>
    <w:rsid w:val="00B5075C"/>
    <w:rsid w:val="00B5122F"/>
    <w:rsid w:val="00B607E2"/>
    <w:rsid w:val="00B6173F"/>
    <w:rsid w:val="00B62871"/>
    <w:rsid w:val="00B7138F"/>
    <w:rsid w:val="00B73145"/>
    <w:rsid w:val="00B73F43"/>
    <w:rsid w:val="00B755D7"/>
    <w:rsid w:val="00B771D7"/>
    <w:rsid w:val="00B77609"/>
    <w:rsid w:val="00B8190B"/>
    <w:rsid w:val="00B84283"/>
    <w:rsid w:val="00B85A64"/>
    <w:rsid w:val="00B86734"/>
    <w:rsid w:val="00B875B5"/>
    <w:rsid w:val="00B9311E"/>
    <w:rsid w:val="00B94A86"/>
    <w:rsid w:val="00B94FBA"/>
    <w:rsid w:val="00B95A92"/>
    <w:rsid w:val="00BA20A2"/>
    <w:rsid w:val="00BA37A1"/>
    <w:rsid w:val="00BA6BC3"/>
    <w:rsid w:val="00BB0917"/>
    <w:rsid w:val="00BB0B8B"/>
    <w:rsid w:val="00BB1888"/>
    <w:rsid w:val="00BB4294"/>
    <w:rsid w:val="00BC42A3"/>
    <w:rsid w:val="00BC65E4"/>
    <w:rsid w:val="00BC6DD9"/>
    <w:rsid w:val="00BC6E8D"/>
    <w:rsid w:val="00BC7AF0"/>
    <w:rsid w:val="00BE0E0C"/>
    <w:rsid w:val="00BE1E1F"/>
    <w:rsid w:val="00BE2EEC"/>
    <w:rsid w:val="00BE4257"/>
    <w:rsid w:val="00BE43CC"/>
    <w:rsid w:val="00BE560F"/>
    <w:rsid w:val="00BE7246"/>
    <w:rsid w:val="00BF181B"/>
    <w:rsid w:val="00BF3176"/>
    <w:rsid w:val="00BF4EE6"/>
    <w:rsid w:val="00BF5198"/>
    <w:rsid w:val="00BF5D7C"/>
    <w:rsid w:val="00C006DE"/>
    <w:rsid w:val="00C007F8"/>
    <w:rsid w:val="00C01995"/>
    <w:rsid w:val="00C01EB9"/>
    <w:rsid w:val="00C02208"/>
    <w:rsid w:val="00C04363"/>
    <w:rsid w:val="00C04DBC"/>
    <w:rsid w:val="00C07614"/>
    <w:rsid w:val="00C10867"/>
    <w:rsid w:val="00C16F81"/>
    <w:rsid w:val="00C17BF7"/>
    <w:rsid w:val="00C219D2"/>
    <w:rsid w:val="00C23DE4"/>
    <w:rsid w:val="00C24DFD"/>
    <w:rsid w:val="00C24F43"/>
    <w:rsid w:val="00C2552F"/>
    <w:rsid w:val="00C30859"/>
    <w:rsid w:val="00C37C0F"/>
    <w:rsid w:val="00C4220C"/>
    <w:rsid w:val="00C44481"/>
    <w:rsid w:val="00C45411"/>
    <w:rsid w:val="00C46CF9"/>
    <w:rsid w:val="00C5008A"/>
    <w:rsid w:val="00C511B1"/>
    <w:rsid w:val="00C530F8"/>
    <w:rsid w:val="00C56E63"/>
    <w:rsid w:val="00C629B2"/>
    <w:rsid w:val="00C62B45"/>
    <w:rsid w:val="00C638CE"/>
    <w:rsid w:val="00C67784"/>
    <w:rsid w:val="00C72946"/>
    <w:rsid w:val="00C735AB"/>
    <w:rsid w:val="00C749EC"/>
    <w:rsid w:val="00C74FC3"/>
    <w:rsid w:val="00C754A3"/>
    <w:rsid w:val="00C806EA"/>
    <w:rsid w:val="00C80A22"/>
    <w:rsid w:val="00C8224F"/>
    <w:rsid w:val="00C82389"/>
    <w:rsid w:val="00C83604"/>
    <w:rsid w:val="00C840A3"/>
    <w:rsid w:val="00C846D0"/>
    <w:rsid w:val="00C875F1"/>
    <w:rsid w:val="00C87BCA"/>
    <w:rsid w:val="00C90090"/>
    <w:rsid w:val="00C90A22"/>
    <w:rsid w:val="00C91835"/>
    <w:rsid w:val="00C9265B"/>
    <w:rsid w:val="00C95E21"/>
    <w:rsid w:val="00CA30DF"/>
    <w:rsid w:val="00CA4124"/>
    <w:rsid w:val="00CA6D7A"/>
    <w:rsid w:val="00CB747F"/>
    <w:rsid w:val="00CC1617"/>
    <w:rsid w:val="00CC1F58"/>
    <w:rsid w:val="00CC2609"/>
    <w:rsid w:val="00CC3C44"/>
    <w:rsid w:val="00CC3F89"/>
    <w:rsid w:val="00CC466C"/>
    <w:rsid w:val="00CC5264"/>
    <w:rsid w:val="00CD0045"/>
    <w:rsid w:val="00CD0A60"/>
    <w:rsid w:val="00CD4D54"/>
    <w:rsid w:val="00CD4F0C"/>
    <w:rsid w:val="00CD56B8"/>
    <w:rsid w:val="00CD595A"/>
    <w:rsid w:val="00CD6793"/>
    <w:rsid w:val="00CD69E9"/>
    <w:rsid w:val="00CD7D6F"/>
    <w:rsid w:val="00CE2407"/>
    <w:rsid w:val="00CE31D3"/>
    <w:rsid w:val="00CE36D8"/>
    <w:rsid w:val="00CE49FF"/>
    <w:rsid w:val="00CE56A5"/>
    <w:rsid w:val="00CE61AC"/>
    <w:rsid w:val="00CF1346"/>
    <w:rsid w:val="00CF53DE"/>
    <w:rsid w:val="00CF6275"/>
    <w:rsid w:val="00CF7832"/>
    <w:rsid w:val="00D06AE7"/>
    <w:rsid w:val="00D07882"/>
    <w:rsid w:val="00D10FB0"/>
    <w:rsid w:val="00D14A91"/>
    <w:rsid w:val="00D26B5F"/>
    <w:rsid w:val="00D27404"/>
    <w:rsid w:val="00D3020C"/>
    <w:rsid w:val="00D30A23"/>
    <w:rsid w:val="00D32389"/>
    <w:rsid w:val="00D33ECD"/>
    <w:rsid w:val="00D341BC"/>
    <w:rsid w:val="00D344CC"/>
    <w:rsid w:val="00D3462B"/>
    <w:rsid w:val="00D34728"/>
    <w:rsid w:val="00D35087"/>
    <w:rsid w:val="00D37CAB"/>
    <w:rsid w:val="00D4017E"/>
    <w:rsid w:val="00D40DEC"/>
    <w:rsid w:val="00D43DC5"/>
    <w:rsid w:val="00D44C6C"/>
    <w:rsid w:val="00D45206"/>
    <w:rsid w:val="00D464A0"/>
    <w:rsid w:val="00D4738B"/>
    <w:rsid w:val="00D50415"/>
    <w:rsid w:val="00D507FA"/>
    <w:rsid w:val="00D51BBB"/>
    <w:rsid w:val="00D51C4A"/>
    <w:rsid w:val="00D53606"/>
    <w:rsid w:val="00D54779"/>
    <w:rsid w:val="00D6098B"/>
    <w:rsid w:val="00D612B3"/>
    <w:rsid w:val="00D6356C"/>
    <w:rsid w:val="00D63DD5"/>
    <w:rsid w:val="00D705AD"/>
    <w:rsid w:val="00D710F6"/>
    <w:rsid w:val="00D76864"/>
    <w:rsid w:val="00D82267"/>
    <w:rsid w:val="00D8228D"/>
    <w:rsid w:val="00D85AC2"/>
    <w:rsid w:val="00D87060"/>
    <w:rsid w:val="00D87317"/>
    <w:rsid w:val="00D93C9D"/>
    <w:rsid w:val="00D94125"/>
    <w:rsid w:val="00D96D69"/>
    <w:rsid w:val="00DA5F5A"/>
    <w:rsid w:val="00DA6D98"/>
    <w:rsid w:val="00DA7945"/>
    <w:rsid w:val="00DB0031"/>
    <w:rsid w:val="00DB09BB"/>
    <w:rsid w:val="00DB2A16"/>
    <w:rsid w:val="00DB3F21"/>
    <w:rsid w:val="00DB6718"/>
    <w:rsid w:val="00DB6E20"/>
    <w:rsid w:val="00DB7C01"/>
    <w:rsid w:val="00DC1314"/>
    <w:rsid w:val="00DC2D39"/>
    <w:rsid w:val="00DC2F68"/>
    <w:rsid w:val="00DC64CD"/>
    <w:rsid w:val="00DC64FF"/>
    <w:rsid w:val="00DD040D"/>
    <w:rsid w:val="00DD07BE"/>
    <w:rsid w:val="00DD1FA0"/>
    <w:rsid w:val="00DD2B67"/>
    <w:rsid w:val="00DD3F2E"/>
    <w:rsid w:val="00DD4E0E"/>
    <w:rsid w:val="00DD64BB"/>
    <w:rsid w:val="00DD71EB"/>
    <w:rsid w:val="00DE238E"/>
    <w:rsid w:val="00DE3CC1"/>
    <w:rsid w:val="00DE40C9"/>
    <w:rsid w:val="00DF44FB"/>
    <w:rsid w:val="00DF5149"/>
    <w:rsid w:val="00DF53AE"/>
    <w:rsid w:val="00DF59E9"/>
    <w:rsid w:val="00DF5CBC"/>
    <w:rsid w:val="00DF6E8B"/>
    <w:rsid w:val="00E0093E"/>
    <w:rsid w:val="00E01AA3"/>
    <w:rsid w:val="00E021D0"/>
    <w:rsid w:val="00E0353B"/>
    <w:rsid w:val="00E04380"/>
    <w:rsid w:val="00E061E8"/>
    <w:rsid w:val="00E079AD"/>
    <w:rsid w:val="00E10024"/>
    <w:rsid w:val="00E10B22"/>
    <w:rsid w:val="00E23F3E"/>
    <w:rsid w:val="00E27C5F"/>
    <w:rsid w:val="00E31315"/>
    <w:rsid w:val="00E32E74"/>
    <w:rsid w:val="00E353B2"/>
    <w:rsid w:val="00E3667C"/>
    <w:rsid w:val="00E36E0E"/>
    <w:rsid w:val="00E416D3"/>
    <w:rsid w:val="00E445D8"/>
    <w:rsid w:val="00E44786"/>
    <w:rsid w:val="00E44C3B"/>
    <w:rsid w:val="00E530C0"/>
    <w:rsid w:val="00E53ADC"/>
    <w:rsid w:val="00E5400B"/>
    <w:rsid w:val="00E54399"/>
    <w:rsid w:val="00E56BC1"/>
    <w:rsid w:val="00E647B3"/>
    <w:rsid w:val="00E647E3"/>
    <w:rsid w:val="00E71B6A"/>
    <w:rsid w:val="00E77655"/>
    <w:rsid w:val="00E8216E"/>
    <w:rsid w:val="00E8290E"/>
    <w:rsid w:val="00E84261"/>
    <w:rsid w:val="00E87AAF"/>
    <w:rsid w:val="00E9013E"/>
    <w:rsid w:val="00E914CB"/>
    <w:rsid w:val="00E916F7"/>
    <w:rsid w:val="00E91B31"/>
    <w:rsid w:val="00E923FF"/>
    <w:rsid w:val="00E9251A"/>
    <w:rsid w:val="00E93701"/>
    <w:rsid w:val="00E948A0"/>
    <w:rsid w:val="00E94C9F"/>
    <w:rsid w:val="00E96047"/>
    <w:rsid w:val="00E97492"/>
    <w:rsid w:val="00E978FD"/>
    <w:rsid w:val="00EA0A2B"/>
    <w:rsid w:val="00EA29EC"/>
    <w:rsid w:val="00EA31BF"/>
    <w:rsid w:val="00EA58CE"/>
    <w:rsid w:val="00EA6D0F"/>
    <w:rsid w:val="00EA6D36"/>
    <w:rsid w:val="00EA6D87"/>
    <w:rsid w:val="00EA6E1B"/>
    <w:rsid w:val="00EA707B"/>
    <w:rsid w:val="00EB0908"/>
    <w:rsid w:val="00EB23CA"/>
    <w:rsid w:val="00EB5FE9"/>
    <w:rsid w:val="00EC1F3C"/>
    <w:rsid w:val="00EC51E0"/>
    <w:rsid w:val="00EC656D"/>
    <w:rsid w:val="00EC6EEA"/>
    <w:rsid w:val="00EC768F"/>
    <w:rsid w:val="00ED0BF1"/>
    <w:rsid w:val="00ED1C15"/>
    <w:rsid w:val="00ED279E"/>
    <w:rsid w:val="00ED44B3"/>
    <w:rsid w:val="00ED5AFA"/>
    <w:rsid w:val="00ED61BC"/>
    <w:rsid w:val="00EE1385"/>
    <w:rsid w:val="00EE3F08"/>
    <w:rsid w:val="00EE7BA3"/>
    <w:rsid w:val="00EF594E"/>
    <w:rsid w:val="00EF79FC"/>
    <w:rsid w:val="00F0071B"/>
    <w:rsid w:val="00F0114A"/>
    <w:rsid w:val="00F029A7"/>
    <w:rsid w:val="00F03203"/>
    <w:rsid w:val="00F03844"/>
    <w:rsid w:val="00F0384A"/>
    <w:rsid w:val="00F07B42"/>
    <w:rsid w:val="00F07DB7"/>
    <w:rsid w:val="00F116A9"/>
    <w:rsid w:val="00F15C87"/>
    <w:rsid w:val="00F16032"/>
    <w:rsid w:val="00F161B1"/>
    <w:rsid w:val="00F171AC"/>
    <w:rsid w:val="00F20B8B"/>
    <w:rsid w:val="00F21B23"/>
    <w:rsid w:val="00F21D2A"/>
    <w:rsid w:val="00F224A8"/>
    <w:rsid w:val="00F22C1D"/>
    <w:rsid w:val="00F25B26"/>
    <w:rsid w:val="00F27CC6"/>
    <w:rsid w:val="00F3328D"/>
    <w:rsid w:val="00F33D85"/>
    <w:rsid w:val="00F35B0C"/>
    <w:rsid w:val="00F35D33"/>
    <w:rsid w:val="00F40EE3"/>
    <w:rsid w:val="00F423B2"/>
    <w:rsid w:val="00F453AA"/>
    <w:rsid w:val="00F458E3"/>
    <w:rsid w:val="00F45EB4"/>
    <w:rsid w:val="00F45FE5"/>
    <w:rsid w:val="00F478ED"/>
    <w:rsid w:val="00F52B2B"/>
    <w:rsid w:val="00F543CC"/>
    <w:rsid w:val="00F5461A"/>
    <w:rsid w:val="00F54D13"/>
    <w:rsid w:val="00F55475"/>
    <w:rsid w:val="00F55DC0"/>
    <w:rsid w:val="00F60225"/>
    <w:rsid w:val="00F614D0"/>
    <w:rsid w:val="00F61737"/>
    <w:rsid w:val="00F62B08"/>
    <w:rsid w:val="00F638CC"/>
    <w:rsid w:val="00F63EB8"/>
    <w:rsid w:val="00F675D1"/>
    <w:rsid w:val="00F70A67"/>
    <w:rsid w:val="00F70BB3"/>
    <w:rsid w:val="00F714E9"/>
    <w:rsid w:val="00F720DB"/>
    <w:rsid w:val="00F73764"/>
    <w:rsid w:val="00F73B3E"/>
    <w:rsid w:val="00F765E5"/>
    <w:rsid w:val="00F8388E"/>
    <w:rsid w:val="00F84C09"/>
    <w:rsid w:val="00F8529C"/>
    <w:rsid w:val="00F85C88"/>
    <w:rsid w:val="00F85FA5"/>
    <w:rsid w:val="00F86169"/>
    <w:rsid w:val="00F86773"/>
    <w:rsid w:val="00F871E1"/>
    <w:rsid w:val="00F872EE"/>
    <w:rsid w:val="00F87851"/>
    <w:rsid w:val="00F9212F"/>
    <w:rsid w:val="00F92466"/>
    <w:rsid w:val="00F93483"/>
    <w:rsid w:val="00FA3FB3"/>
    <w:rsid w:val="00FA7B72"/>
    <w:rsid w:val="00FB0A04"/>
    <w:rsid w:val="00FB1421"/>
    <w:rsid w:val="00FB5849"/>
    <w:rsid w:val="00FB5B78"/>
    <w:rsid w:val="00FB7DC7"/>
    <w:rsid w:val="00FC1C15"/>
    <w:rsid w:val="00FC4836"/>
    <w:rsid w:val="00FC4AB9"/>
    <w:rsid w:val="00FC63F9"/>
    <w:rsid w:val="00FD30FF"/>
    <w:rsid w:val="00FD4E5B"/>
    <w:rsid w:val="00FD5466"/>
    <w:rsid w:val="00FD582F"/>
    <w:rsid w:val="00FE1BAB"/>
    <w:rsid w:val="00FE606E"/>
    <w:rsid w:val="00FE6B55"/>
    <w:rsid w:val="00FE727C"/>
    <w:rsid w:val="00FF34E6"/>
    <w:rsid w:val="00FF40E0"/>
    <w:rsid w:val="00FF45A8"/>
    <w:rsid w:val="00FF583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5191"/>
  <w15:docId w15:val="{2E1FCAF1-8D67-486C-AA22-159F89D2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4A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3CBB"/>
    <w:pPr>
      <w:keepNext/>
      <w:widowControl/>
      <w:suppressAutoHyphens w:val="0"/>
      <w:jc w:val="both"/>
      <w:outlineLvl w:val="0"/>
    </w:pPr>
    <w:rPr>
      <w:rFonts w:eastAsia="Times New Roman"/>
      <w:b/>
      <w:bCs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34"/>
    <w:qFormat/>
    <w:rsid w:val="002F1764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Nadpis1Char">
    <w:name w:val="Nadpis 1 Char"/>
    <w:basedOn w:val="Predvolenpsmoodseku"/>
    <w:link w:val="Nadpis1"/>
    <w:rsid w:val="000A3C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30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0FF"/>
    <w:rPr>
      <w:rFonts w:ascii="Tahoma" w:eastAsia="Lucida Sans Unicode" w:hAnsi="Tahoma" w:cs="Tahoma"/>
      <w:kern w:val="2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4011"/>
    <w:rPr>
      <w:color w:val="0000FF"/>
      <w:u w:val="single"/>
    </w:rPr>
  </w:style>
  <w:style w:type="character" w:customStyle="1" w:styleId="F2-ZkladnTextChar1">
    <w:name w:val="F2-ZákladnýText Char1"/>
    <w:basedOn w:val="Predvolenpsmoodseku"/>
    <w:link w:val="F2-ZkladnText"/>
    <w:locked/>
    <w:rsid w:val="00A94011"/>
    <w:rPr>
      <w:lang w:eastAsia="cs-CZ"/>
    </w:rPr>
  </w:style>
  <w:style w:type="paragraph" w:customStyle="1" w:styleId="F2-ZkladnText">
    <w:name w:val="F2-ZákladnýText"/>
    <w:basedOn w:val="Normlny"/>
    <w:link w:val="F2-ZkladnTextChar1"/>
    <w:rsid w:val="00A94011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cs-CZ"/>
    </w:rPr>
  </w:style>
  <w:style w:type="paragraph" w:styleId="Bezriadkovania">
    <w:name w:val="No Spacing"/>
    <w:uiPriority w:val="1"/>
    <w:qFormat/>
    <w:rsid w:val="003F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Farebný zoznam – zvýraznenie 11 Char"/>
    <w:basedOn w:val="Predvolenpsmoodseku"/>
    <w:link w:val="Odsekzoznamu"/>
    <w:uiPriority w:val="34"/>
    <w:locked/>
    <w:rsid w:val="00C308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D1E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1E4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D1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1E4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1618-DD48-4E97-80EB-B556B024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Monika Dudova</cp:lastModifiedBy>
  <cp:revision>4</cp:revision>
  <cp:lastPrinted>2022-02-28T16:49:00Z</cp:lastPrinted>
  <dcterms:created xsi:type="dcterms:W3CDTF">2022-02-28T16:32:00Z</dcterms:created>
  <dcterms:modified xsi:type="dcterms:W3CDTF">2022-03-02T17:03:00Z</dcterms:modified>
</cp:coreProperties>
</file>